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F21D0" w14:textId="37E71A65" w:rsidR="00114920" w:rsidRDefault="00114920" w:rsidP="007A22FB">
      <w:pPr>
        <w:rPr>
          <w:rFonts w:ascii="Times New Roman" w:hAnsi="Times New Roman" w:cs="Times New Roman"/>
          <w:sz w:val="28"/>
          <w:szCs w:val="28"/>
        </w:rPr>
      </w:pPr>
    </w:p>
    <w:p w14:paraId="7B616279" w14:textId="77777777" w:rsidR="009847AA" w:rsidRDefault="009847AA" w:rsidP="003B7C7D">
      <w:pPr>
        <w:ind w:left="2127"/>
        <w:rPr>
          <w:rFonts w:ascii="Times New Roman" w:hAnsi="Times New Roman" w:cs="Times New Roman"/>
          <w:sz w:val="28"/>
          <w:szCs w:val="28"/>
        </w:rPr>
      </w:pPr>
    </w:p>
    <w:p w14:paraId="21A7EDFE" w14:textId="7D5F4F38" w:rsidR="00444658" w:rsidRPr="004E169C" w:rsidRDefault="003B7C7D" w:rsidP="003B7C7D">
      <w:pPr>
        <w:ind w:left="2127"/>
        <w:rPr>
          <w:rFonts w:ascii="Times New Roman" w:hAnsi="Times New Roman" w:cs="Times New Roman"/>
          <w:sz w:val="28"/>
          <w:szCs w:val="28"/>
        </w:rPr>
      </w:pPr>
      <w:bookmarkStart w:id="0" w:name="_Hlk156399635"/>
      <w:r w:rsidRPr="004E169C">
        <w:rPr>
          <w:rFonts w:ascii="Times New Roman" w:hAnsi="Times New Roman" w:cs="Times New Roman"/>
          <w:sz w:val="28"/>
          <w:szCs w:val="28"/>
        </w:rPr>
        <w:t>Province de Québec</w:t>
      </w:r>
    </w:p>
    <w:p w14:paraId="28BE5237" w14:textId="6616955D" w:rsidR="003B7C7D" w:rsidRPr="004E169C" w:rsidRDefault="003B7C7D" w:rsidP="003B7C7D">
      <w:pPr>
        <w:ind w:left="2127"/>
        <w:rPr>
          <w:rFonts w:ascii="Times New Roman" w:hAnsi="Times New Roman" w:cs="Times New Roman"/>
          <w:sz w:val="28"/>
          <w:szCs w:val="28"/>
        </w:rPr>
      </w:pPr>
      <w:r w:rsidRPr="004E169C">
        <w:rPr>
          <w:rFonts w:ascii="Times New Roman" w:hAnsi="Times New Roman" w:cs="Times New Roman"/>
          <w:sz w:val="28"/>
          <w:szCs w:val="28"/>
        </w:rPr>
        <w:t>Municipalité de Sheenboro</w:t>
      </w:r>
    </w:p>
    <w:p w14:paraId="0B6CFEB5" w14:textId="6F742B23" w:rsidR="003B7C7D" w:rsidRPr="00D258AD" w:rsidRDefault="003B7C7D" w:rsidP="003B7C7D">
      <w:pPr>
        <w:ind w:left="2127"/>
        <w:rPr>
          <w:rFonts w:ascii="Times New Roman" w:hAnsi="Times New Roman" w:cs="Times New Roman"/>
          <w:sz w:val="24"/>
          <w:szCs w:val="24"/>
        </w:rPr>
      </w:pPr>
    </w:p>
    <w:p w14:paraId="56A7BF32" w14:textId="57618C9F" w:rsidR="003B7C7D" w:rsidRPr="00D258AD" w:rsidRDefault="003B7C7D" w:rsidP="00100134">
      <w:pPr>
        <w:ind w:left="2127"/>
        <w:rPr>
          <w:rFonts w:ascii="Times New Roman" w:hAnsi="Times New Roman" w:cs="Times New Roman"/>
          <w:sz w:val="24"/>
          <w:szCs w:val="24"/>
        </w:rPr>
      </w:pPr>
      <w:r w:rsidRPr="00D258AD">
        <w:rPr>
          <w:rFonts w:ascii="Times New Roman" w:hAnsi="Times New Roman" w:cs="Times New Roman"/>
          <w:sz w:val="24"/>
          <w:szCs w:val="24"/>
        </w:rPr>
        <w:t>Réunion ordinaire du conseil municip</w:t>
      </w:r>
      <w:r w:rsidR="004133A2">
        <w:rPr>
          <w:rFonts w:ascii="Times New Roman" w:hAnsi="Times New Roman" w:cs="Times New Roman"/>
          <w:sz w:val="24"/>
          <w:szCs w:val="24"/>
        </w:rPr>
        <w:t>al de Sheenboro tenue le 3 juin 2024</w:t>
      </w:r>
      <w:r w:rsidR="00EC4889">
        <w:rPr>
          <w:rFonts w:ascii="Times New Roman" w:hAnsi="Times New Roman" w:cs="Times New Roman"/>
          <w:sz w:val="24"/>
          <w:szCs w:val="24"/>
          <w:vertAlign w:val="superscript"/>
        </w:rPr>
        <w:t xml:space="preserve"> </w:t>
      </w:r>
      <w:r w:rsidR="00100134">
        <w:rPr>
          <w:rFonts w:ascii="Times New Roman" w:hAnsi="Times New Roman" w:cs="Times New Roman"/>
          <w:sz w:val="24"/>
          <w:szCs w:val="24"/>
        </w:rPr>
        <w:t>à 18h30</w:t>
      </w:r>
    </w:p>
    <w:p w14:paraId="51D074F5" w14:textId="4523B0A6" w:rsidR="003B7C7D" w:rsidRPr="00D258AD" w:rsidRDefault="003B7C7D" w:rsidP="003B7C7D">
      <w:pPr>
        <w:ind w:left="2127"/>
        <w:rPr>
          <w:rFonts w:ascii="Times New Roman" w:hAnsi="Times New Roman" w:cs="Times New Roman"/>
          <w:sz w:val="24"/>
          <w:szCs w:val="24"/>
        </w:rPr>
      </w:pPr>
    </w:p>
    <w:p w14:paraId="053C9B63" w14:textId="63A703F7" w:rsidR="003B7C7D" w:rsidRDefault="00A227F0" w:rsidP="003B7C7D">
      <w:pPr>
        <w:ind w:left="2127"/>
        <w:rPr>
          <w:rFonts w:ascii="Times New Roman" w:hAnsi="Times New Roman" w:cs="Times New Roman"/>
          <w:sz w:val="24"/>
          <w:szCs w:val="24"/>
        </w:rPr>
      </w:pPr>
      <w:r w:rsidRPr="00D258AD">
        <w:rPr>
          <w:rFonts w:ascii="Times New Roman" w:hAnsi="Times New Roman" w:cs="Times New Roman"/>
          <w:sz w:val="24"/>
          <w:szCs w:val="24"/>
        </w:rPr>
        <w:t>Sont présents en personne la maire Doris Ranger, les conseillers Karen Shea, Lorna Brennan Agnesi, John Brennan, Richard Bradshaw et Shamus Morris et Dick Edwards.</w:t>
      </w:r>
    </w:p>
    <w:p w14:paraId="6F23B18E" w14:textId="1950158A" w:rsidR="00A15D8A" w:rsidRDefault="00A15D8A" w:rsidP="007A3ACF">
      <w:pPr>
        <w:rPr>
          <w:rFonts w:ascii="Times New Roman" w:hAnsi="Times New Roman" w:cs="Times New Roman"/>
          <w:sz w:val="24"/>
          <w:szCs w:val="24"/>
        </w:rPr>
      </w:pPr>
    </w:p>
    <w:p w14:paraId="32742A0C" w14:textId="39785FE1" w:rsidR="007944B1" w:rsidRPr="00D258AD" w:rsidRDefault="00152F22" w:rsidP="007944B1">
      <w:pPr>
        <w:ind w:left="2127" w:firstLine="33"/>
        <w:rPr>
          <w:rFonts w:ascii="Times New Roman" w:hAnsi="Times New Roman" w:cs="Times New Roman"/>
          <w:sz w:val="24"/>
          <w:szCs w:val="24"/>
        </w:rPr>
      </w:pPr>
      <w:r>
        <w:rPr>
          <w:rFonts w:ascii="Times New Roman" w:hAnsi="Times New Roman" w:cs="Times New Roman"/>
          <w:sz w:val="24"/>
          <w:szCs w:val="24"/>
        </w:rPr>
        <w:t xml:space="preserve">Ashlee Poirier, directrice générale et secrétaire-trésorière, </w:t>
      </w:r>
      <w:bookmarkEnd w:id="0"/>
      <w:r>
        <w:rPr>
          <w:rFonts w:ascii="Times New Roman" w:hAnsi="Times New Roman" w:cs="Times New Roman"/>
          <w:sz w:val="24"/>
          <w:szCs w:val="24"/>
        </w:rPr>
        <w:t>et Simon Tessier, directeur général adjoint et secrétaire-trésorier adjoint, étaient présents.</w:t>
      </w:r>
    </w:p>
    <w:p w14:paraId="50DD4E3C" w14:textId="550F3979" w:rsidR="007944B1" w:rsidRDefault="007944B1" w:rsidP="003B7C7D">
      <w:pPr>
        <w:ind w:left="2127"/>
        <w:rPr>
          <w:rFonts w:ascii="Times New Roman" w:hAnsi="Times New Roman" w:cs="Times New Roman"/>
          <w:sz w:val="24"/>
          <w:szCs w:val="24"/>
        </w:rPr>
      </w:pPr>
    </w:p>
    <w:p w14:paraId="441CC374" w14:textId="77777777" w:rsidR="007944B1" w:rsidRPr="00D258AD" w:rsidRDefault="007944B1" w:rsidP="0047390B">
      <w:pPr>
        <w:rPr>
          <w:rFonts w:ascii="Times New Roman" w:hAnsi="Times New Roman" w:cs="Times New Roman"/>
          <w:sz w:val="24"/>
          <w:szCs w:val="24"/>
        </w:rPr>
      </w:pPr>
    </w:p>
    <w:p w14:paraId="26A7E29D" w14:textId="42FEE28F" w:rsidR="00A227F0" w:rsidRDefault="00A227F0" w:rsidP="00A227F0">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Ouverture de la réunion</w:t>
      </w:r>
    </w:p>
    <w:p w14:paraId="474661F0" w14:textId="77777777" w:rsidR="00575C6F" w:rsidRPr="00D258AD" w:rsidRDefault="00575C6F" w:rsidP="00575C6F">
      <w:pPr>
        <w:pStyle w:val="ListParagraph"/>
        <w:ind w:left="2487"/>
        <w:rPr>
          <w:rFonts w:ascii="Times New Roman" w:hAnsi="Times New Roman" w:cs="Times New Roman"/>
          <w:b/>
          <w:bCs/>
          <w:sz w:val="24"/>
          <w:szCs w:val="24"/>
          <w:u w:val="single"/>
        </w:rPr>
      </w:pPr>
    </w:p>
    <w:p w14:paraId="1EE5BD5C" w14:textId="0EDCCE78" w:rsidR="00A227F0" w:rsidRPr="00D258AD" w:rsidRDefault="00A227F0" w:rsidP="007A22FB">
      <w:pPr>
        <w:ind w:left="2160"/>
        <w:rPr>
          <w:rFonts w:ascii="Times New Roman" w:hAnsi="Times New Roman" w:cs="Times New Roman"/>
          <w:sz w:val="24"/>
          <w:szCs w:val="24"/>
        </w:rPr>
      </w:pPr>
      <w:r w:rsidRPr="00D258AD">
        <w:rPr>
          <w:rFonts w:ascii="Times New Roman" w:hAnsi="Times New Roman" w:cs="Times New Roman"/>
          <w:sz w:val="24"/>
          <w:szCs w:val="24"/>
        </w:rPr>
        <w:t>Le maire constate qu'il y a quorum et ouvre la séance à 18h31.</w:t>
      </w:r>
    </w:p>
    <w:p w14:paraId="6B0C857D" w14:textId="00BD37F7" w:rsidR="006B451F" w:rsidRDefault="006B451F" w:rsidP="00344F32">
      <w:pPr>
        <w:rPr>
          <w:rFonts w:ascii="Times New Roman" w:hAnsi="Times New Roman" w:cs="Times New Roman"/>
          <w:sz w:val="24"/>
          <w:szCs w:val="24"/>
        </w:rPr>
      </w:pPr>
    </w:p>
    <w:p w14:paraId="76189E6C" w14:textId="77777777" w:rsidR="00BA6B67" w:rsidRPr="00D258AD" w:rsidRDefault="00BA6B67" w:rsidP="00344F32">
      <w:pPr>
        <w:rPr>
          <w:rFonts w:ascii="Times New Roman" w:hAnsi="Times New Roman" w:cs="Times New Roman"/>
          <w:sz w:val="24"/>
          <w:szCs w:val="24"/>
        </w:rPr>
      </w:pPr>
    </w:p>
    <w:p w14:paraId="1593E5EE" w14:textId="42459FBF" w:rsidR="00A227F0" w:rsidRPr="00D258AD" w:rsidRDefault="00C43890" w:rsidP="00C43890">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Adoption de l'ordre du jour</w:t>
      </w:r>
    </w:p>
    <w:p w14:paraId="0E1526F5" w14:textId="77777777" w:rsidR="00B2387B" w:rsidRDefault="00B2387B" w:rsidP="00B2387B">
      <w:pPr>
        <w:rPr>
          <w:rFonts w:ascii="Times New Roman" w:hAnsi="Times New Roman" w:cs="Times New Roman"/>
          <w:sz w:val="24"/>
          <w:szCs w:val="24"/>
        </w:rPr>
      </w:pPr>
    </w:p>
    <w:p w14:paraId="040E4C0A" w14:textId="291B2F8B" w:rsidR="00C43890" w:rsidRDefault="00EC4889" w:rsidP="00BA6B67">
      <w:pPr>
        <w:ind w:left="2127" w:hanging="2127"/>
        <w:rPr>
          <w:rFonts w:ascii="Times New Roman" w:hAnsi="Times New Roman" w:cs="Times New Roman"/>
          <w:sz w:val="24"/>
          <w:szCs w:val="24"/>
        </w:rPr>
      </w:pPr>
      <w:r w:rsidRPr="00AF71CC">
        <w:rPr>
          <w:rFonts w:ascii="Times New Roman" w:hAnsi="Times New Roman" w:cs="Times New Roman"/>
          <w:sz w:val="24"/>
          <w:szCs w:val="24"/>
          <w:lang w:val="fr-CA"/>
        </w:rPr>
        <w:t xml:space="preserve">098 </w:t>
      </w:r>
      <w:r w:rsidR="00DD0512" w:rsidRPr="00AF71CC">
        <w:rPr>
          <w:rFonts w:ascii="Times New Roman" w:hAnsi="Times New Roman" w:cs="Times New Roman"/>
          <w:sz w:val="24"/>
          <w:szCs w:val="24"/>
          <w:lang w:val="fr-CA"/>
        </w:rPr>
        <w:t xml:space="preserve">-2024 </w:t>
      </w:r>
      <w:r w:rsidR="00DD0512" w:rsidRPr="00AF71CC">
        <w:rPr>
          <w:rFonts w:ascii="Times New Roman" w:hAnsi="Times New Roman" w:cs="Times New Roman"/>
          <w:sz w:val="24"/>
          <w:szCs w:val="24"/>
          <w:lang w:val="fr-CA"/>
        </w:rPr>
        <w:tab/>
      </w:r>
      <w:r w:rsidR="00DD0512" w:rsidRPr="00AF71CC">
        <w:rPr>
          <w:rFonts w:ascii="Times New Roman" w:hAnsi="Times New Roman" w:cs="Times New Roman"/>
          <w:sz w:val="24"/>
          <w:szCs w:val="24"/>
          <w:lang w:val="fr-CA"/>
        </w:rPr>
        <w:tab/>
      </w:r>
      <w:r w:rsidR="00C43890" w:rsidRPr="00D258AD">
        <w:rPr>
          <w:rFonts w:ascii="Times New Roman" w:hAnsi="Times New Roman" w:cs="Times New Roman"/>
          <w:sz w:val="24"/>
          <w:szCs w:val="24"/>
        </w:rPr>
        <w:t>Proposé par le conseiller Bradshaw d'adopter l'ordre du jour tel que présenté.</w:t>
      </w:r>
    </w:p>
    <w:p w14:paraId="44E1396E" w14:textId="0F6515BE" w:rsidR="00BA6B67" w:rsidRDefault="00BA6B67" w:rsidP="00BA6B67">
      <w:pPr>
        <w:ind w:left="2127" w:hanging="2127"/>
        <w:rPr>
          <w:rFonts w:ascii="Times New Roman" w:hAnsi="Times New Roman" w:cs="Times New Roman"/>
          <w:sz w:val="24"/>
          <w:szCs w:val="24"/>
        </w:rPr>
      </w:pPr>
    </w:p>
    <w:p w14:paraId="33FFD944" w14:textId="1CA39FBB" w:rsidR="00BA6B67" w:rsidRPr="00D258AD" w:rsidRDefault="00BA6B67" w:rsidP="00BA6B6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0DC0FC09" w14:textId="29828F12" w:rsidR="006B451F" w:rsidRDefault="006B451F" w:rsidP="00344F32">
      <w:pPr>
        <w:rPr>
          <w:rFonts w:ascii="Times New Roman" w:hAnsi="Times New Roman" w:cs="Times New Roman"/>
          <w:sz w:val="24"/>
          <w:szCs w:val="24"/>
        </w:rPr>
      </w:pPr>
    </w:p>
    <w:p w14:paraId="10B771E5" w14:textId="77777777" w:rsidR="00BA6B67" w:rsidRPr="00D258AD" w:rsidRDefault="00BA6B67" w:rsidP="00344F32">
      <w:pPr>
        <w:rPr>
          <w:rFonts w:ascii="Times New Roman" w:hAnsi="Times New Roman" w:cs="Times New Roman"/>
          <w:sz w:val="24"/>
          <w:szCs w:val="24"/>
        </w:rPr>
      </w:pPr>
    </w:p>
    <w:p w14:paraId="4E365939" w14:textId="42C37D1F" w:rsidR="006B451F" w:rsidRDefault="006B451F" w:rsidP="006B451F">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Conflit d'intérêts</w:t>
      </w:r>
    </w:p>
    <w:p w14:paraId="60A3E1F4" w14:textId="77777777" w:rsidR="00B2387B" w:rsidRPr="00D258AD" w:rsidRDefault="00B2387B" w:rsidP="00B2387B">
      <w:pPr>
        <w:pStyle w:val="ListParagraph"/>
        <w:ind w:left="2487"/>
        <w:rPr>
          <w:rFonts w:ascii="Times New Roman" w:hAnsi="Times New Roman" w:cs="Times New Roman"/>
          <w:b/>
          <w:bCs/>
          <w:sz w:val="24"/>
          <w:szCs w:val="24"/>
          <w:u w:val="single"/>
        </w:rPr>
      </w:pPr>
    </w:p>
    <w:p w14:paraId="16D1181B" w14:textId="68991530" w:rsidR="006B451F" w:rsidRDefault="00606D3E" w:rsidP="006B451F">
      <w:pPr>
        <w:ind w:left="2127"/>
        <w:rPr>
          <w:rFonts w:ascii="Times New Roman" w:hAnsi="Times New Roman" w:cs="Times New Roman"/>
          <w:sz w:val="24"/>
          <w:szCs w:val="24"/>
        </w:rPr>
      </w:pPr>
      <w:r>
        <w:rPr>
          <w:rFonts w:ascii="Times New Roman" w:hAnsi="Times New Roman" w:cs="Times New Roman"/>
          <w:sz w:val="24"/>
          <w:szCs w:val="24"/>
        </w:rPr>
        <w:t>Aucun</w:t>
      </w:r>
    </w:p>
    <w:p w14:paraId="53CEB8B7" w14:textId="77777777" w:rsidR="00BA6B67" w:rsidRDefault="00BA6B67" w:rsidP="006B451F">
      <w:pPr>
        <w:ind w:left="2127"/>
        <w:rPr>
          <w:rFonts w:ascii="Times New Roman" w:hAnsi="Times New Roman" w:cs="Times New Roman"/>
          <w:sz w:val="24"/>
          <w:szCs w:val="24"/>
        </w:rPr>
      </w:pPr>
    </w:p>
    <w:p w14:paraId="0DFEB311" w14:textId="12699211" w:rsidR="006B451F" w:rsidRPr="00D258AD" w:rsidRDefault="006B451F" w:rsidP="00344F32">
      <w:pPr>
        <w:rPr>
          <w:rFonts w:ascii="Times New Roman" w:hAnsi="Times New Roman" w:cs="Times New Roman"/>
          <w:sz w:val="24"/>
          <w:szCs w:val="24"/>
        </w:rPr>
      </w:pPr>
    </w:p>
    <w:p w14:paraId="21535030" w14:textId="0A2049BA" w:rsidR="006B451F" w:rsidRDefault="006B451F" w:rsidP="006B451F">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Adoption du procès-verbal</w:t>
      </w:r>
    </w:p>
    <w:p w14:paraId="13B91042" w14:textId="77777777" w:rsidR="00B2387B" w:rsidRPr="00D258AD" w:rsidRDefault="00B2387B" w:rsidP="00B2387B">
      <w:pPr>
        <w:pStyle w:val="ListParagraph"/>
        <w:ind w:left="2487"/>
        <w:rPr>
          <w:rFonts w:ascii="Times New Roman" w:hAnsi="Times New Roman" w:cs="Times New Roman"/>
          <w:b/>
          <w:bCs/>
          <w:sz w:val="24"/>
          <w:szCs w:val="24"/>
          <w:u w:val="single"/>
        </w:rPr>
      </w:pPr>
    </w:p>
    <w:p w14:paraId="19DA83A9" w14:textId="39E3EEB5" w:rsidR="006B451F" w:rsidRDefault="002A4462" w:rsidP="00B2387B">
      <w:pPr>
        <w:ind w:left="2127" w:hanging="2127"/>
        <w:rPr>
          <w:rFonts w:ascii="Times New Roman" w:hAnsi="Times New Roman" w:cs="Times New Roman"/>
          <w:sz w:val="24"/>
          <w:szCs w:val="24"/>
        </w:rPr>
      </w:pPr>
      <w:r>
        <w:rPr>
          <w:rFonts w:ascii="Times New Roman" w:hAnsi="Times New Roman" w:cs="Times New Roman"/>
          <w:sz w:val="24"/>
          <w:szCs w:val="24"/>
        </w:rPr>
        <w:t xml:space="preserve">099-2024 </w:t>
      </w:r>
      <w:r w:rsidR="00DD0512">
        <w:rPr>
          <w:rFonts w:ascii="Times New Roman" w:hAnsi="Times New Roman" w:cs="Times New Roman"/>
          <w:sz w:val="24"/>
          <w:szCs w:val="24"/>
        </w:rPr>
        <w:tab/>
      </w:r>
      <w:r w:rsidR="006B451F" w:rsidRPr="00D258AD">
        <w:rPr>
          <w:rFonts w:ascii="Times New Roman" w:hAnsi="Times New Roman" w:cs="Times New Roman"/>
          <w:sz w:val="24"/>
          <w:szCs w:val="24"/>
        </w:rPr>
        <w:t>Il est proposé par le conseiller Brennan que le procès-verbal de la réunion ordinaire de mai soit adopté.</w:t>
      </w:r>
    </w:p>
    <w:p w14:paraId="25EBE579" w14:textId="77777777" w:rsidR="00BA6B67" w:rsidRPr="00D258AD" w:rsidRDefault="00BA6B67" w:rsidP="00B2387B">
      <w:pPr>
        <w:ind w:left="2127" w:hanging="2127"/>
        <w:rPr>
          <w:rFonts w:ascii="Times New Roman" w:hAnsi="Times New Roman" w:cs="Times New Roman"/>
          <w:sz w:val="24"/>
          <w:szCs w:val="24"/>
        </w:rPr>
      </w:pPr>
    </w:p>
    <w:p w14:paraId="3CBC668E" w14:textId="216119E4" w:rsidR="006C5B4A" w:rsidRDefault="00353181" w:rsidP="000F03E4">
      <w:pPr>
        <w:ind w:left="1407" w:firstLine="720"/>
        <w:rPr>
          <w:rFonts w:ascii="Times New Roman" w:hAnsi="Times New Roman" w:cs="Times New Roman"/>
          <w:sz w:val="24"/>
          <w:szCs w:val="24"/>
        </w:rPr>
      </w:pPr>
      <w:r>
        <w:rPr>
          <w:rFonts w:ascii="Times New Roman" w:hAnsi="Times New Roman" w:cs="Times New Roman"/>
          <w:sz w:val="24"/>
          <w:szCs w:val="24"/>
        </w:rPr>
        <w:t>Adopté</w:t>
      </w:r>
    </w:p>
    <w:p w14:paraId="5E82CE68" w14:textId="5BD2F60C" w:rsidR="00BA6B67" w:rsidRDefault="00BA6B67" w:rsidP="00BA6B67">
      <w:pPr>
        <w:rPr>
          <w:rFonts w:ascii="Times New Roman" w:hAnsi="Times New Roman" w:cs="Times New Roman"/>
          <w:sz w:val="24"/>
          <w:szCs w:val="24"/>
        </w:rPr>
      </w:pPr>
    </w:p>
    <w:p w14:paraId="473602B3" w14:textId="77777777" w:rsidR="000F03E4" w:rsidRPr="00D258AD" w:rsidRDefault="000F03E4" w:rsidP="00BA6B67">
      <w:pPr>
        <w:rPr>
          <w:rFonts w:ascii="Times New Roman" w:hAnsi="Times New Roman" w:cs="Times New Roman"/>
          <w:sz w:val="24"/>
          <w:szCs w:val="24"/>
        </w:rPr>
      </w:pPr>
    </w:p>
    <w:p w14:paraId="5886F8BB" w14:textId="63BBD7AB" w:rsidR="00C73373" w:rsidRPr="00B71AE2" w:rsidRDefault="00B71AE2" w:rsidP="00B71AE2">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Période de questions</w:t>
      </w:r>
    </w:p>
    <w:p w14:paraId="6F242406" w14:textId="5B3565B0" w:rsidR="00C73373" w:rsidRDefault="00C73373" w:rsidP="00C73373">
      <w:pPr>
        <w:pStyle w:val="ListParagraph"/>
        <w:ind w:left="2487"/>
        <w:rPr>
          <w:rFonts w:ascii="Times New Roman" w:hAnsi="Times New Roman" w:cs="Times New Roman"/>
          <w:sz w:val="24"/>
          <w:szCs w:val="24"/>
        </w:rPr>
      </w:pPr>
    </w:p>
    <w:p w14:paraId="540B2CEA" w14:textId="77777777" w:rsidR="00BA6B67" w:rsidRDefault="00BA6B67" w:rsidP="00BA6B67">
      <w:pPr>
        <w:ind w:left="1407" w:firstLine="720"/>
        <w:rPr>
          <w:rFonts w:ascii="Times New Roman" w:hAnsi="Times New Roman" w:cs="Times New Roman"/>
          <w:sz w:val="24"/>
          <w:szCs w:val="24"/>
        </w:rPr>
      </w:pPr>
    </w:p>
    <w:p w14:paraId="2A8AFF15" w14:textId="091D72F0" w:rsidR="00BA6B67" w:rsidRPr="00BA6B67" w:rsidRDefault="00BA6B67" w:rsidP="00BA6B67">
      <w:pPr>
        <w:ind w:left="1407" w:firstLine="720"/>
        <w:rPr>
          <w:rFonts w:ascii="Times New Roman" w:hAnsi="Times New Roman" w:cs="Times New Roman"/>
          <w:sz w:val="24"/>
          <w:szCs w:val="24"/>
        </w:rPr>
      </w:pPr>
      <w:r w:rsidRPr="00BA6B67">
        <w:rPr>
          <w:rFonts w:ascii="Times New Roman" w:hAnsi="Times New Roman" w:cs="Times New Roman"/>
          <w:sz w:val="24"/>
          <w:szCs w:val="24"/>
        </w:rPr>
        <w:t xml:space="preserve">Une période de questions a eu </w:t>
      </w:r>
      <w:r w:rsidR="00E91FE4" w:rsidRPr="00BA6B67">
        <w:rPr>
          <w:rFonts w:ascii="Times New Roman" w:hAnsi="Times New Roman" w:cs="Times New Roman"/>
          <w:sz w:val="24"/>
          <w:szCs w:val="24"/>
        </w:rPr>
        <w:t>lieu.</w:t>
      </w:r>
    </w:p>
    <w:p w14:paraId="6BBEDF4C" w14:textId="7F5BDE01" w:rsidR="003D3B5D" w:rsidRDefault="003D3B5D" w:rsidP="009B5130">
      <w:pPr>
        <w:rPr>
          <w:rFonts w:ascii="Times New Roman" w:hAnsi="Times New Roman" w:cs="Times New Roman"/>
          <w:sz w:val="24"/>
          <w:szCs w:val="24"/>
        </w:rPr>
      </w:pPr>
    </w:p>
    <w:p w14:paraId="0260C560" w14:textId="77777777" w:rsidR="00BA6B67" w:rsidRPr="009B5130" w:rsidRDefault="00BA6B67" w:rsidP="009B5130">
      <w:pPr>
        <w:rPr>
          <w:rFonts w:ascii="Times New Roman" w:hAnsi="Times New Roman" w:cs="Times New Roman"/>
          <w:sz w:val="24"/>
          <w:szCs w:val="24"/>
        </w:rPr>
      </w:pPr>
    </w:p>
    <w:p w14:paraId="21AD26DD" w14:textId="08EFF8BA" w:rsidR="009B5130" w:rsidRDefault="003D3B5D" w:rsidP="00D23935">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Rapport des inspecteurs municipaux</w:t>
      </w:r>
    </w:p>
    <w:p w14:paraId="560C244B" w14:textId="2AD930C8" w:rsidR="009B5130" w:rsidRDefault="009B5130" w:rsidP="009B5130">
      <w:pPr>
        <w:rPr>
          <w:rFonts w:ascii="Times New Roman" w:hAnsi="Times New Roman" w:cs="Times New Roman"/>
          <w:b/>
          <w:bCs/>
          <w:sz w:val="24"/>
          <w:szCs w:val="24"/>
          <w:u w:val="single"/>
        </w:rPr>
      </w:pPr>
    </w:p>
    <w:p w14:paraId="54318A26" w14:textId="5FAF15C1" w:rsidR="009856FD" w:rsidRDefault="00EC4889" w:rsidP="00EC4889">
      <w:pPr>
        <w:ind w:left="2160"/>
        <w:rPr>
          <w:rFonts w:ascii="Times New Roman" w:hAnsi="Times New Roman" w:cs="Times New Roman"/>
          <w:b/>
          <w:bCs/>
          <w:sz w:val="24"/>
          <w:szCs w:val="24"/>
          <w:u w:val="single"/>
        </w:rPr>
      </w:pPr>
      <w:r>
        <w:rPr>
          <w:rFonts w:ascii="Times New Roman" w:hAnsi="Times New Roman" w:cs="Times New Roman"/>
          <w:sz w:val="24"/>
          <w:szCs w:val="24"/>
        </w:rPr>
        <w:t>Le nouvel inspecteur municipal a commencé sa formation avec M. Vaillancourt et s'en sort très bien. Ils effectueront des visites sur place la semaine prochaine.</w:t>
      </w:r>
    </w:p>
    <w:p w14:paraId="57897B3E" w14:textId="47DF2B70" w:rsidR="00BA6B67" w:rsidRDefault="00BA6B67" w:rsidP="00B6404F">
      <w:pPr>
        <w:rPr>
          <w:rFonts w:ascii="Times New Roman" w:hAnsi="Times New Roman" w:cs="Times New Roman"/>
          <w:b/>
          <w:bCs/>
          <w:sz w:val="24"/>
          <w:szCs w:val="24"/>
          <w:u w:val="single"/>
        </w:rPr>
      </w:pPr>
    </w:p>
    <w:p w14:paraId="3AB46EAA" w14:textId="7B9C80BB" w:rsidR="00BA6B67" w:rsidRDefault="00BA6B67" w:rsidP="00B6404F">
      <w:pPr>
        <w:rPr>
          <w:rFonts w:ascii="Times New Roman" w:hAnsi="Times New Roman" w:cs="Times New Roman"/>
          <w:b/>
          <w:bCs/>
          <w:sz w:val="24"/>
          <w:szCs w:val="24"/>
          <w:u w:val="single"/>
        </w:rPr>
      </w:pPr>
    </w:p>
    <w:p w14:paraId="3E0391E6" w14:textId="2A010A16" w:rsidR="00EC4889" w:rsidRDefault="00EC4889" w:rsidP="00B6404F">
      <w:pPr>
        <w:rPr>
          <w:rFonts w:ascii="Times New Roman" w:hAnsi="Times New Roman" w:cs="Times New Roman"/>
          <w:b/>
          <w:bCs/>
          <w:sz w:val="24"/>
          <w:szCs w:val="24"/>
          <w:u w:val="single"/>
        </w:rPr>
      </w:pPr>
    </w:p>
    <w:p w14:paraId="04ECA631" w14:textId="05B0621F" w:rsidR="00EC4889" w:rsidRDefault="00EC4889" w:rsidP="00B6404F">
      <w:pPr>
        <w:rPr>
          <w:rFonts w:ascii="Times New Roman" w:hAnsi="Times New Roman" w:cs="Times New Roman"/>
          <w:b/>
          <w:bCs/>
          <w:sz w:val="24"/>
          <w:szCs w:val="24"/>
          <w:u w:val="single"/>
        </w:rPr>
      </w:pPr>
    </w:p>
    <w:p w14:paraId="5AB0FB34" w14:textId="52A1DFB8" w:rsidR="00EC4889" w:rsidRDefault="00EC4889" w:rsidP="00B6404F">
      <w:pPr>
        <w:rPr>
          <w:rFonts w:ascii="Times New Roman" w:hAnsi="Times New Roman" w:cs="Times New Roman"/>
          <w:b/>
          <w:bCs/>
          <w:sz w:val="24"/>
          <w:szCs w:val="24"/>
          <w:u w:val="single"/>
        </w:rPr>
      </w:pPr>
    </w:p>
    <w:p w14:paraId="271069EA" w14:textId="3BBC0834" w:rsidR="00EC4889" w:rsidRDefault="00EC4889" w:rsidP="00B6404F">
      <w:pPr>
        <w:rPr>
          <w:rFonts w:ascii="Times New Roman" w:hAnsi="Times New Roman" w:cs="Times New Roman"/>
          <w:b/>
          <w:bCs/>
          <w:sz w:val="24"/>
          <w:szCs w:val="24"/>
          <w:u w:val="single"/>
        </w:rPr>
      </w:pPr>
    </w:p>
    <w:p w14:paraId="379396B2" w14:textId="34090268" w:rsidR="00EC4889" w:rsidRDefault="00EC4889" w:rsidP="00B6404F">
      <w:pPr>
        <w:rPr>
          <w:rFonts w:ascii="Times New Roman" w:hAnsi="Times New Roman" w:cs="Times New Roman"/>
          <w:b/>
          <w:bCs/>
          <w:sz w:val="24"/>
          <w:szCs w:val="24"/>
          <w:u w:val="single"/>
        </w:rPr>
      </w:pPr>
    </w:p>
    <w:p w14:paraId="58AE1E28" w14:textId="2AC7BE39" w:rsidR="00EC4889" w:rsidRDefault="00EC4889" w:rsidP="00B6404F">
      <w:pPr>
        <w:rPr>
          <w:rFonts w:ascii="Times New Roman" w:hAnsi="Times New Roman" w:cs="Times New Roman"/>
          <w:b/>
          <w:bCs/>
          <w:sz w:val="24"/>
          <w:szCs w:val="24"/>
          <w:u w:val="single"/>
        </w:rPr>
      </w:pPr>
    </w:p>
    <w:p w14:paraId="4BD95471" w14:textId="77777777" w:rsidR="00EC4889" w:rsidRPr="00D258AD" w:rsidRDefault="00EC4889" w:rsidP="00B6404F">
      <w:pPr>
        <w:rPr>
          <w:rFonts w:ascii="Times New Roman" w:hAnsi="Times New Roman" w:cs="Times New Roman"/>
          <w:b/>
          <w:bCs/>
          <w:sz w:val="24"/>
          <w:szCs w:val="24"/>
          <w:u w:val="single"/>
        </w:rPr>
      </w:pPr>
    </w:p>
    <w:p w14:paraId="2112AB10" w14:textId="77449705" w:rsidR="003D3B5D" w:rsidRPr="00D258AD" w:rsidRDefault="003D3B5D" w:rsidP="003D3B5D">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Administration</w:t>
      </w:r>
    </w:p>
    <w:p w14:paraId="1D629AF2" w14:textId="1E1438DC" w:rsidR="003D3B5D" w:rsidRPr="00D258AD" w:rsidRDefault="003D3B5D" w:rsidP="003D3B5D">
      <w:pPr>
        <w:ind w:left="2127"/>
        <w:rPr>
          <w:rFonts w:ascii="Times New Roman" w:hAnsi="Times New Roman" w:cs="Times New Roman"/>
          <w:sz w:val="24"/>
          <w:szCs w:val="24"/>
        </w:rPr>
      </w:pPr>
    </w:p>
    <w:p w14:paraId="08D61AEE" w14:textId="344A4D6E" w:rsidR="00832BE5" w:rsidRDefault="009B5130" w:rsidP="00CC1A5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Paiement des factures</w:t>
      </w:r>
    </w:p>
    <w:p w14:paraId="3BDED738" w14:textId="77777777" w:rsidR="004F289C" w:rsidRPr="00D258AD" w:rsidRDefault="004F289C" w:rsidP="004F289C">
      <w:pPr>
        <w:pStyle w:val="ListParagraph"/>
        <w:ind w:left="2487"/>
        <w:rPr>
          <w:rFonts w:ascii="Times New Roman" w:hAnsi="Times New Roman" w:cs="Times New Roman"/>
          <w:sz w:val="24"/>
          <w:szCs w:val="24"/>
          <w:u w:val="single"/>
        </w:rPr>
      </w:pPr>
    </w:p>
    <w:p w14:paraId="43FDDDDA" w14:textId="7EA59108" w:rsidR="00832BE5" w:rsidRDefault="002A4462" w:rsidP="00AF766D">
      <w:pPr>
        <w:ind w:left="2127" w:hanging="2127"/>
        <w:rPr>
          <w:rFonts w:ascii="Times New Roman" w:hAnsi="Times New Roman" w:cs="Times New Roman"/>
          <w:sz w:val="24"/>
          <w:szCs w:val="24"/>
        </w:rPr>
      </w:pPr>
      <w:r>
        <w:rPr>
          <w:rFonts w:ascii="Times New Roman" w:hAnsi="Times New Roman" w:cs="Times New Roman"/>
          <w:sz w:val="24"/>
          <w:szCs w:val="24"/>
        </w:rPr>
        <w:t xml:space="preserve">100 </w:t>
      </w:r>
      <w:r w:rsidR="00DD0512">
        <w:rPr>
          <w:rFonts w:ascii="Times New Roman" w:hAnsi="Times New Roman" w:cs="Times New Roman"/>
          <w:sz w:val="24"/>
          <w:szCs w:val="24"/>
        </w:rPr>
        <w:t xml:space="preserve">-2024 </w:t>
      </w:r>
      <w:r w:rsidR="00DD0512">
        <w:rPr>
          <w:rFonts w:ascii="Times New Roman" w:hAnsi="Times New Roman" w:cs="Times New Roman"/>
          <w:sz w:val="24"/>
          <w:szCs w:val="24"/>
        </w:rPr>
        <w:tab/>
      </w:r>
      <w:r w:rsidR="009B5130">
        <w:rPr>
          <w:rFonts w:ascii="Times New Roman" w:hAnsi="Times New Roman" w:cs="Times New Roman"/>
          <w:sz w:val="24"/>
          <w:szCs w:val="24"/>
        </w:rPr>
        <w:t>Proposé par le conseiller Shea de payer les factures mensuelles telles qu'énumérées.</w:t>
      </w:r>
    </w:p>
    <w:p w14:paraId="371C82CE" w14:textId="77777777" w:rsidR="000F03E4" w:rsidRDefault="000F03E4" w:rsidP="000F03E4">
      <w:pPr>
        <w:rPr>
          <w:rFonts w:ascii="Times New Roman" w:hAnsi="Times New Roman" w:cs="Times New Roman"/>
          <w:sz w:val="24"/>
          <w:szCs w:val="24"/>
        </w:rPr>
      </w:pPr>
    </w:p>
    <w:p w14:paraId="35767528" w14:textId="7E126CC8" w:rsidR="0048155B" w:rsidRDefault="00400A8B" w:rsidP="000F03E4">
      <w:pPr>
        <w:ind w:left="1407" w:firstLine="720"/>
        <w:rPr>
          <w:rFonts w:ascii="Times New Roman" w:hAnsi="Times New Roman" w:cs="Times New Roman"/>
          <w:sz w:val="24"/>
          <w:szCs w:val="24"/>
        </w:rPr>
      </w:pPr>
      <w:r w:rsidRPr="00400A8B">
        <w:rPr>
          <w:rFonts w:ascii="Times New Roman" w:hAnsi="Times New Roman" w:cs="Times New Roman"/>
          <w:sz w:val="24"/>
          <w:szCs w:val="24"/>
        </w:rPr>
        <w:t>Adopté</w:t>
      </w:r>
    </w:p>
    <w:p w14:paraId="23E43A1B" w14:textId="77777777" w:rsidR="000F03E4" w:rsidRDefault="000F03E4" w:rsidP="000F03E4">
      <w:pPr>
        <w:ind w:left="1407" w:firstLine="720"/>
        <w:rPr>
          <w:rFonts w:ascii="Times New Roman" w:hAnsi="Times New Roman" w:cs="Times New Roman"/>
          <w:sz w:val="24"/>
          <w:szCs w:val="24"/>
        </w:rPr>
      </w:pPr>
    </w:p>
    <w:p w14:paraId="0816FAB0" w14:textId="77777777" w:rsidR="00BA6B67" w:rsidRDefault="00BA6B67" w:rsidP="00B71AE2">
      <w:pPr>
        <w:ind w:left="4320" w:firstLine="720"/>
        <w:rPr>
          <w:rFonts w:ascii="Times New Roman" w:hAnsi="Times New Roman" w:cs="Times New Roman"/>
          <w:sz w:val="24"/>
          <w:szCs w:val="24"/>
        </w:rPr>
      </w:pPr>
    </w:p>
    <w:p w14:paraId="20105855" w14:textId="2B386E53" w:rsidR="00B71AE2" w:rsidRDefault="00B71AE2" w:rsidP="00BA6B67">
      <w:pPr>
        <w:rPr>
          <w:rFonts w:ascii="Times New Roman" w:hAnsi="Times New Roman" w:cs="Times New Roman"/>
          <w:sz w:val="24"/>
          <w:szCs w:val="24"/>
        </w:rPr>
      </w:pPr>
      <w:r w:rsidRPr="00B71AE2">
        <w:rPr>
          <w:rFonts w:ascii="Times New Roman" w:hAnsi="Times New Roman" w:cs="Times New Roman"/>
          <w:sz w:val="24"/>
          <w:szCs w:val="24"/>
        </w:rPr>
        <w:t xml:space="preserve">CERTIFICATS DE FONDS DISPONIBLES POUR LES COMPTES : Je, Ashlee Poirier, directrice générale, certifie par la présente qu'il y a des fonds disponibles pour les fins pour lesquelles des dépenses totalisant 64 725,35 $ ont été </w:t>
      </w:r>
      <w:r w:rsidR="00E91FE4" w:rsidRPr="00B71AE2">
        <w:rPr>
          <w:rFonts w:ascii="Times New Roman" w:hAnsi="Times New Roman" w:cs="Times New Roman"/>
          <w:sz w:val="24"/>
          <w:szCs w:val="24"/>
        </w:rPr>
        <w:t>proposées.</w:t>
      </w:r>
    </w:p>
    <w:p w14:paraId="21CAA574" w14:textId="77777777" w:rsidR="00B71AE2" w:rsidRDefault="00B71AE2" w:rsidP="00B71AE2">
      <w:pPr>
        <w:rPr>
          <w:rFonts w:ascii="Times New Roman" w:hAnsi="Times New Roman" w:cs="Times New Roman"/>
          <w:sz w:val="24"/>
          <w:szCs w:val="24"/>
        </w:rPr>
      </w:pPr>
    </w:p>
    <w:p w14:paraId="2EDCC1E0" w14:textId="77777777" w:rsidR="00B71AE2" w:rsidRDefault="00B71AE2" w:rsidP="00B71AE2">
      <w:pPr>
        <w:rPr>
          <w:rFonts w:ascii="Times New Roman" w:hAnsi="Times New Roman" w:cs="Times New Roman"/>
          <w:sz w:val="24"/>
          <w:szCs w:val="24"/>
        </w:rPr>
      </w:pPr>
      <w:r>
        <w:rPr>
          <w:rFonts w:ascii="Times New Roman" w:hAnsi="Times New Roman" w:cs="Times New Roman"/>
          <w:sz w:val="24"/>
          <w:szCs w:val="24"/>
        </w:rPr>
        <w:t>Signé à Sheenboro, Québec</w:t>
      </w:r>
    </w:p>
    <w:p w14:paraId="24457069" w14:textId="773E6F14" w:rsidR="00B71AE2" w:rsidRDefault="00E91FE4" w:rsidP="00B71AE2">
      <w:pPr>
        <w:rPr>
          <w:rFonts w:ascii="Times New Roman" w:hAnsi="Times New Roman" w:cs="Times New Roman"/>
          <w:sz w:val="24"/>
          <w:szCs w:val="24"/>
        </w:rPr>
      </w:pPr>
      <w:r>
        <w:rPr>
          <w:rFonts w:ascii="Times New Roman" w:hAnsi="Times New Roman" w:cs="Times New Roman"/>
          <w:sz w:val="24"/>
          <w:szCs w:val="24"/>
        </w:rPr>
        <w:t>Ce 3</w:t>
      </w:r>
      <w:r w:rsidRPr="00E91FE4">
        <w:rPr>
          <w:rFonts w:ascii="Times New Roman" w:hAnsi="Times New Roman" w:cs="Times New Roman"/>
          <w:sz w:val="24"/>
          <w:szCs w:val="24"/>
          <w:vertAlign w:val="superscript"/>
        </w:rPr>
        <w:t>ème</w:t>
      </w:r>
      <w:r>
        <w:rPr>
          <w:rFonts w:ascii="Times New Roman" w:hAnsi="Times New Roman" w:cs="Times New Roman"/>
          <w:sz w:val="24"/>
          <w:szCs w:val="24"/>
        </w:rPr>
        <w:t xml:space="preserve"> jour </w:t>
      </w:r>
      <w:r w:rsidR="00B71AE2" w:rsidRPr="00B71AE2">
        <w:rPr>
          <w:rFonts w:ascii="Times New Roman" w:hAnsi="Times New Roman" w:cs="Times New Roman"/>
          <w:sz w:val="24"/>
          <w:szCs w:val="24"/>
        </w:rPr>
        <w:t>de juin 2024.</w:t>
      </w:r>
    </w:p>
    <w:p w14:paraId="00BF6809" w14:textId="77777777" w:rsidR="00B71AE2" w:rsidRDefault="00B71AE2" w:rsidP="00B71AE2">
      <w:pPr>
        <w:rPr>
          <w:rFonts w:ascii="Times New Roman" w:hAnsi="Times New Roman" w:cs="Times New Roman"/>
          <w:sz w:val="24"/>
          <w:szCs w:val="24"/>
        </w:rPr>
      </w:pPr>
    </w:p>
    <w:p w14:paraId="12A71291" w14:textId="046165F7" w:rsidR="00B71AE2" w:rsidRDefault="00B71AE2" w:rsidP="00B71AE2">
      <w:pPr>
        <w:rPr>
          <w:rFonts w:ascii="Times New Roman" w:hAnsi="Times New Roman" w:cs="Times New Roman"/>
          <w:sz w:val="24"/>
          <w:szCs w:val="24"/>
        </w:rPr>
      </w:pPr>
      <w:r>
        <w:rPr>
          <w:rFonts w:ascii="Times New Roman" w:hAnsi="Times New Roman" w:cs="Times New Roman"/>
          <w:sz w:val="24"/>
          <w:szCs w:val="24"/>
        </w:rPr>
        <w:t>Ashlee Poirier, directrice générale/secrétaire-trésorière</w:t>
      </w:r>
    </w:p>
    <w:p w14:paraId="764F6437" w14:textId="749BE6E9" w:rsidR="0048155B" w:rsidRDefault="0048155B" w:rsidP="00B855D7">
      <w:pPr>
        <w:rPr>
          <w:rFonts w:ascii="Times New Roman" w:hAnsi="Times New Roman" w:cs="Times New Roman"/>
          <w:sz w:val="24"/>
          <w:szCs w:val="24"/>
        </w:rPr>
      </w:pPr>
    </w:p>
    <w:p w14:paraId="1BF66298" w14:textId="77777777" w:rsidR="00BA6B67" w:rsidRDefault="00BA6B67" w:rsidP="00B855D7">
      <w:pPr>
        <w:rPr>
          <w:rFonts w:ascii="Times New Roman" w:hAnsi="Times New Roman" w:cs="Times New Roman"/>
          <w:sz w:val="24"/>
          <w:szCs w:val="24"/>
        </w:rPr>
      </w:pPr>
    </w:p>
    <w:p w14:paraId="5403F4A5" w14:textId="17167F29" w:rsidR="0046187A" w:rsidRPr="0046187A" w:rsidRDefault="00EC4889" w:rsidP="0046187A">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Vacances du directeur général/directeur général adjoint</w:t>
      </w:r>
    </w:p>
    <w:p w14:paraId="24345B1B" w14:textId="34E87F72" w:rsidR="00114920" w:rsidRDefault="00114920" w:rsidP="00114920">
      <w:pPr>
        <w:rPr>
          <w:rFonts w:ascii="Times New Roman" w:hAnsi="Times New Roman" w:cs="Times New Roman"/>
          <w:sz w:val="24"/>
          <w:szCs w:val="24"/>
          <w:u w:val="single"/>
        </w:rPr>
      </w:pPr>
    </w:p>
    <w:p w14:paraId="29910ADA" w14:textId="4305F72F" w:rsidR="004535C1" w:rsidRDefault="002A4462" w:rsidP="00EC4889">
      <w:pPr>
        <w:ind w:left="2127" w:hanging="2127"/>
        <w:rPr>
          <w:rFonts w:ascii="Times New Roman" w:hAnsi="Times New Roman" w:cs="Times New Roman"/>
          <w:bCs/>
          <w:sz w:val="24"/>
          <w:szCs w:val="24"/>
        </w:rPr>
      </w:pPr>
      <w:r>
        <w:rPr>
          <w:rFonts w:ascii="Times New Roman" w:hAnsi="Times New Roman" w:cs="Times New Roman"/>
          <w:sz w:val="24"/>
          <w:szCs w:val="24"/>
        </w:rPr>
        <w:t xml:space="preserve">101-2024 </w:t>
      </w:r>
      <w:r w:rsidR="00E91FE4">
        <w:rPr>
          <w:rFonts w:ascii="Times New Roman" w:hAnsi="Times New Roman" w:cs="Times New Roman"/>
          <w:sz w:val="24"/>
          <w:szCs w:val="24"/>
        </w:rPr>
        <w:tab/>
      </w:r>
      <w:r w:rsidR="0046187A">
        <w:rPr>
          <w:rFonts w:ascii="Times New Roman" w:hAnsi="Times New Roman" w:cs="Times New Roman"/>
          <w:sz w:val="24"/>
          <w:szCs w:val="24"/>
        </w:rPr>
        <w:t xml:space="preserve">Il </w:t>
      </w:r>
      <w:r w:rsidR="00BA6B67">
        <w:rPr>
          <w:rFonts w:ascii="Times New Roman" w:hAnsi="Times New Roman" w:cs="Times New Roman"/>
          <w:sz w:val="24"/>
          <w:szCs w:val="24"/>
        </w:rPr>
        <w:t>est proposé par le conseiller Morris d'approuver la demande de vaca</w:t>
      </w:r>
      <w:r w:rsidR="00E91FE4">
        <w:rPr>
          <w:rFonts w:ascii="Times New Roman" w:hAnsi="Times New Roman" w:cs="Times New Roman"/>
          <w:sz w:val="24"/>
          <w:szCs w:val="24"/>
        </w:rPr>
        <w:t xml:space="preserve">nces du directeur général du 25 au 27 juillet </w:t>
      </w:r>
      <w:r w:rsidR="00EC4889">
        <w:rPr>
          <w:rFonts w:ascii="Times New Roman" w:hAnsi="Times New Roman" w:cs="Times New Roman"/>
          <w:sz w:val="24"/>
          <w:szCs w:val="24"/>
        </w:rPr>
        <w:t xml:space="preserve">et du directeur général adjoint du 16 au 30 juin </w:t>
      </w:r>
      <w:r w:rsidR="00891D1E" w:rsidRPr="00891D1E">
        <w:rPr>
          <w:rFonts w:ascii="Times New Roman" w:hAnsi="Times New Roman" w:cs="Times New Roman"/>
          <w:sz w:val="24"/>
          <w:szCs w:val="24"/>
        </w:rPr>
        <w:t xml:space="preserve">2024 </w:t>
      </w:r>
      <w:r w:rsidR="00E91FE4">
        <w:rPr>
          <w:rFonts w:ascii="Times New Roman" w:hAnsi="Times New Roman" w:cs="Times New Roman"/>
          <w:sz w:val="24"/>
          <w:szCs w:val="24"/>
        </w:rPr>
        <w:t>et de fermer</w:t>
      </w:r>
      <w:r w:rsidR="00EC4889">
        <w:rPr>
          <w:rFonts w:ascii="Times New Roman" w:hAnsi="Times New Roman" w:cs="Times New Roman"/>
          <w:sz w:val="24"/>
          <w:szCs w:val="24"/>
          <w:vertAlign w:val="superscript"/>
        </w:rPr>
        <w:t xml:space="preserve"> </w:t>
      </w:r>
      <w:r w:rsidR="00EC4889">
        <w:rPr>
          <w:rFonts w:ascii="Times New Roman" w:hAnsi="Times New Roman" w:cs="Times New Roman"/>
          <w:sz w:val="24"/>
          <w:szCs w:val="24"/>
        </w:rPr>
        <w:t>les bureaux m</w:t>
      </w:r>
      <w:r w:rsidR="00E91FE4">
        <w:rPr>
          <w:rFonts w:ascii="Times New Roman" w:hAnsi="Times New Roman" w:cs="Times New Roman"/>
          <w:sz w:val="24"/>
          <w:szCs w:val="24"/>
        </w:rPr>
        <w:t>unicipaux pour la semaine du 25 au 27 juin 2024.</w:t>
      </w:r>
    </w:p>
    <w:p w14:paraId="68FDC1E3" w14:textId="6A04220A" w:rsidR="004535C1" w:rsidRDefault="004535C1" w:rsidP="004535C1">
      <w:pPr>
        <w:ind w:left="2127" w:hanging="2127"/>
        <w:rPr>
          <w:rFonts w:ascii="Times New Roman" w:hAnsi="Times New Roman" w:cs="Times New Roman"/>
          <w:bCs/>
          <w:sz w:val="24"/>
          <w:szCs w:val="24"/>
        </w:rPr>
      </w:pPr>
    </w:p>
    <w:p w14:paraId="3B9ACE26" w14:textId="340FC2B3" w:rsidR="004535C1" w:rsidRPr="004535C1" w:rsidRDefault="000F03E4" w:rsidP="004535C1">
      <w:pPr>
        <w:ind w:left="2127" w:hanging="2127"/>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535C1">
        <w:rPr>
          <w:rFonts w:ascii="Times New Roman" w:hAnsi="Times New Roman" w:cs="Times New Roman"/>
          <w:bCs/>
          <w:sz w:val="24"/>
          <w:szCs w:val="24"/>
        </w:rPr>
        <w:t>Adopté</w:t>
      </w:r>
    </w:p>
    <w:p w14:paraId="17C947C1" w14:textId="7193E9C2" w:rsidR="00BA6B67" w:rsidRPr="004535C1" w:rsidRDefault="00BA6B67" w:rsidP="004535C1">
      <w:pPr>
        <w:ind w:left="2127" w:hanging="2127"/>
        <w:rPr>
          <w:rFonts w:ascii="Times New Roman" w:hAnsi="Times New Roman" w:cs="Times New Roman"/>
          <w:bCs/>
          <w:sz w:val="24"/>
          <w:szCs w:val="24"/>
        </w:rPr>
      </w:pPr>
    </w:p>
    <w:p w14:paraId="37C74852" w14:textId="77777777" w:rsidR="007C5FA2" w:rsidRPr="004535C1" w:rsidRDefault="007C5FA2" w:rsidP="006F2985">
      <w:pPr>
        <w:rPr>
          <w:rFonts w:ascii="Times New Roman" w:hAnsi="Times New Roman" w:cs="Times New Roman"/>
          <w:sz w:val="24"/>
          <w:szCs w:val="24"/>
        </w:rPr>
      </w:pPr>
    </w:p>
    <w:p w14:paraId="1ACD71FA" w14:textId="3B9C289E" w:rsidR="00216A6E" w:rsidRDefault="00EC4889" w:rsidP="00CC1A5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Mise à pied saisonnière dans les travaux publics</w:t>
      </w:r>
    </w:p>
    <w:p w14:paraId="01193C8B" w14:textId="40E90E07" w:rsidR="00417EE4" w:rsidRDefault="00417EE4" w:rsidP="00417EE4">
      <w:pPr>
        <w:rPr>
          <w:rFonts w:ascii="Times New Roman" w:hAnsi="Times New Roman" w:cs="Times New Roman"/>
          <w:sz w:val="24"/>
          <w:szCs w:val="24"/>
          <w:u w:val="single"/>
        </w:rPr>
      </w:pPr>
    </w:p>
    <w:p w14:paraId="3D9F76B5" w14:textId="3AF3589E" w:rsidR="004535C1" w:rsidRPr="004535C1" w:rsidRDefault="002A4462" w:rsidP="004535C1">
      <w:pPr>
        <w:ind w:left="2127" w:hanging="2127"/>
        <w:rPr>
          <w:rFonts w:ascii="Times New Roman" w:hAnsi="Times New Roman" w:cs="Times New Roman"/>
          <w:sz w:val="24"/>
          <w:szCs w:val="24"/>
        </w:rPr>
      </w:pPr>
      <w:r>
        <w:rPr>
          <w:rFonts w:ascii="Times New Roman" w:hAnsi="Times New Roman" w:cs="Times New Roman"/>
          <w:sz w:val="24"/>
          <w:szCs w:val="24"/>
        </w:rPr>
        <w:t xml:space="preserve">102 </w:t>
      </w:r>
      <w:r w:rsidR="001E4936">
        <w:rPr>
          <w:rFonts w:ascii="Times New Roman" w:hAnsi="Times New Roman" w:cs="Times New Roman"/>
          <w:sz w:val="24"/>
          <w:szCs w:val="24"/>
        </w:rPr>
        <w:t xml:space="preserve">-2024 </w:t>
      </w:r>
      <w:r w:rsidR="001E4936">
        <w:rPr>
          <w:rFonts w:ascii="Times New Roman" w:hAnsi="Times New Roman" w:cs="Times New Roman"/>
          <w:sz w:val="24"/>
          <w:szCs w:val="24"/>
        </w:rPr>
        <w:tab/>
      </w:r>
      <w:r w:rsidR="004535C1" w:rsidRPr="004535C1">
        <w:rPr>
          <w:rFonts w:ascii="Times New Roman" w:hAnsi="Times New Roman" w:cs="Times New Roman"/>
          <w:sz w:val="24"/>
          <w:szCs w:val="24"/>
        </w:rPr>
        <w:t>Il est proposé par le conseiller Morris de mettre à pied les deux employés des travaux publics pour la saison hivernale 2024-2025.</w:t>
      </w:r>
    </w:p>
    <w:p w14:paraId="242389D0" w14:textId="76E68717" w:rsidR="00417EE4" w:rsidRPr="00417EE4" w:rsidRDefault="00417EE4" w:rsidP="001E4936">
      <w:pPr>
        <w:ind w:left="2127" w:hanging="2127"/>
        <w:rPr>
          <w:rFonts w:ascii="Times New Roman" w:hAnsi="Times New Roman" w:cs="Times New Roman"/>
          <w:sz w:val="24"/>
          <w:szCs w:val="24"/>
        </w:rPr>
      </w:pPr>
    </w:p>
    <w:p w14:paraId="3A13BB7E" w14:textId="64D33FE6" w:rsidR="00353181" w:rsidRDefault="00353181" w:rsidP="00353181">
      <w:pPr>
        <w:ind w:left="2127"/>
        <w:rPr>
          <w:rFonts w:ascii="Times New Roman" w:hAnsi="Times New Roman" w:cs="Times New Roman"/>
          <w:sz w:val="24"/>
          <w:szCs w:val="24"/>
          <w:u w:val="single"/>
        </w:rPr>
      </w:pPr>
    </w:p>
    <w:p w14:paraId="73B4C949" w14:textId="39F86999" w:rsidR="001E4936" w:rsidRDefault="001E4936" w:rsidP="000F03E4">
      <w:pPr>
        <w:ind w:left="2127" w:firstLine="33"/>
        <w:rPr>
          <w:rFonts w:ascii="Times New Roman" w:hAnsi="Times New Roman" w:cs="Times New Roman"/>
          <w:sz w:val="24"/>
          <w:szCs w:val="24"/>
        </w:rPr>
      </w:pPr>
      <w:r w:rsidRPr="001E4936">
        <w:rPr>
          <w:rFonts w:ascii="Times New Roman" w:hAnsi="Times New Roman" w:cs="Times New Roman"/>
          <w:sz w:val="24"/>
          <w:szCs w:val="24"/>
        </w:rPr>
        <w:t>Adopté</w:t>
      </w:r>
    </w:p>
    <w:p w14:paraId="09F7E2D5" w14:textId="05C5CD77" w:rsidR="001E4936" w:rsidRDefault="001E4936" w:rsidP="001E4936">
      <w:pPr>
        <w:ind w:left="2127"/>
        <w:jc w:val="center"/>
        <w:rPr>
          <w:rFonts w:ascii="Times New Roman" w:hAnsi="Times New Roman" w:cs="Times New Roman"/>
          <w:sz w:val="24"/>
          <w:szCs w:val="24"/>
        </w:rPr>
      </w:pPr>
    </w:p>
    <w:p w14:paraId="1067F7AB" w14:textId="04D73407" w:rsidR="001E4936" w:rsidRPr="001E4936" w:rsidRDefault="00EC4889" w:rsidP="001E493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Contrat d'inspecteur municipal</w:t>
      </w:r>
    </w:p>
    <w:p w14:paraId="063EEC59" w14:textId="77777777" w:rsidR="001E4936" w:rsidRDefault="001E4936" w:rsidP="00353181">
      <w:pPr>
        <w:ind w:left="2127"/>
        <w:rPr>
          <w:rFonts w:ascii="Times New Roman" w:hAnsi="Times New Roman" w:cs="Times New Roman"/>
          <w:sz w:val="24"/>
          <w:szCs w:val="24"/>
          <w:u w:val="single"/>
        </w:rPr>
      </w:pPr>
    </w:p>
    <w:p w14:paraId="129CCDFD" w14:textId="50E666A2" w:rsidR="0046187A" w:rsidRDefault="002A4462" w:rsidP="004535C1">
      <w:pPr>
        <w:ind w:left="2127" w:hanging="2127"/>
        <w:rPr>
          <w:rFonts w:ascii="Times New Roman" w:hAnsi="Times New Roman" w:cs="Times New Roman"/>
          <w:sz w:val="24"/>
          <w:szCs w:val="24"/>
        </w:rPr>
      </w:pPr>
      <w:r>
        <w:rPr>
          <w:rFonts w:ascii="Times New Roman" w:hAnsi="Times New Roman" w:cs="Times New Roman"/>
          <w:sz w:val="24"/>
          <w:szCs w:val="24"/>
        </w:rPr>
        <w:t xml:space="preserve">103 </w:t>
      </w:r>
      <w:r w:rsidR="001E4936">
        <w:rPr>
          <w:rFonts w:ascii="Times New Roman" w:hAnsi="Times New Roman" w:cs="Times New Roman"/>
          <w:sz w:val="24"/>
          <w:szCs w:val="24"/>
        </w:rPr>
        <w:t xml:space="preserve">-2024 </w:t>
      </w:r>
      <w:r w:rsidR="001E4936">
        <w:rPr>
          <w:rFonts w:ascii="Times New Roman" w:hAnsi="Times New Roman" w:cs="Times New Roman"/>
          <w:sz w:val="24"/>
          <w:szCs w:val="24"/>
        </w:rPr>
        <w:tab/>
      </w:r>
      <w:r w:rsidR="004535C1">
        <w:rPr>
          <w:rFonts w:ascii="Times New Roman" w:hAnsi="Times New Roman" w:cs="Times New Roman"/>
          <w:sz w:val="24"/>
          <w:szCs w:val="24"/>
        </w:rPr>
        <w:t>Il est proposé par le conseiller Edwards d'accepter le contrat des inspecteurs municipaux tel que présenté rétroactivement à la date d'embauche.</w:t>
      </w:r>
    </w:p>
    <w:p w14:paraId="4F28A5D3" w14:textId="6A9E529D" w:rsidR="00417EE4" w:rsidRDefault="00417EE4" w:rsidP="00417EE4">
      <w:pPr>
        <w:rPr>
          <w:rFonts w:ascii="Times New Roman" w:hAnsi="Times New Roman" w:cs="Times New Roman"/>
          <w:sz w:val="24"/>
          <w:szCs w:val="24"/>
        </w:rPr>
      </w:pPr>
    </w:p>
    <w:p w14:paraId="0F5709E1" w14:textId="287C5522" w:rsidR="00400A8B" w:rsidRPr="00400A8B" w:rsidRDefault="00417EE4" w:rsidP="00417EE4">
      <w:pPr>
        <w:ind w:left="2127" w:hanging="68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00A8B" w:rsidRPr="00400A8B">
        <w:rPr>
          <w:rFonts w:ascii="Times New Roman" w:hAnsi="Times New Roman" w:cs="Times New Roman"/>
          <w:sz w:val="24"/>
          <w:szCs w:val="24"/>
        </w:rPr>
        <w:t>Adopté</w:t>
      </w:r>
    </w:p>
    <w:p w14:paraId="4B0590DA" w14:textId="69518EA0" w:rsidR="0029774F" w:rsidRPr="0029774F" w:rsidRDefault="0029774F" w:rsidP="00096607">
      <w:pPr>
        <w:rPr>
          <w:rFonts w:ascii="Times New Roman" w:hAnsi="Times New Roman" w:cs="Times New Roman"/>
          <w:color w:val="4472C4" w:themeColor="accent1"/>
          <w:sz w:val="24"/>
          <w:szCs w:val="24"/>
        </w:rPr>
      </w:pPr>
    </w:p>
    <w:p w14:paraId="24882B10" w14:textId="77777777" w:rsidR="00F66D83" w:rsidRPr="00F3372B" w:rsidRDefault="00F66D83" w:rsidP="00DA2441">
      <w:pPr>
        <w:rPr>
          <w:rFonts w:ascii="Times New Roman" w:hAnsi="Times New Roman" w:cs="Times New Roman"/>
          <w:sz w:val="24"/>
          <w:szCs w:val="24"/>
        </w:rPr>
      </w:pPr>
    </w:p>
    <w:p w14:paraId="72ED6749" w14:textId="77777777" w:rsidR="00E01A47" w:rsidRDefault="00E01A47" w:rsidP="00CB682D">
      <w:pPr>
        <w:rPr>
          <w:rFonts w:ascii="Times New Roman" w:hAnsi="Times New Roman" w:cs="Times New Roman"/>
          <w:sz w:val="24"/>
          <w:szCs w:val="24"/>
        </w:rPr>
      </w:pPr>
    </w:p>
    <w:p w14:paraId="5B8B0322" w14:textId="2683D609" w:rsidR="00805D23" w:rsidRPr="00E01A47" w:rsidRDefault="00E01A47" w:rsidP="00496A7D">
      <w:pPr>
        <w:ind w:left="1407" w:firstLine="720"/>
        <w:jc w:val="both"/>
        <w:rPr>
          <w:rFonts w:ascii="Times New Roman" w:hAnsi="Times New Roman" w:cs="Times New Roman"/>
          <w:sz w:val="24"/>
          <w:szCs w:val="24"/>
          <w:u w:val="single"/>
        </w:rPr>
      </w:pPr>
      <w:r>
        <w:rPr>
          <w:rFonts w:ascii="Times New Roman" w:hAnsi="Times New Roman" w:cs="Times New Roman"/>
          <w:sz w:val="24"/>
          <w:szCs w:val="24"/>
        </w:rPr>
        <w:t xml:space="preserve">E. </w:t>
      </w:r>
      <w:r w:rsidR="00603D30">
        <w:rPr>
          <w:rFonts w:ascii="Times New Roman" w:hAnsi="Times New Roman" w:cs="Times New Roman"/>
          <w:sz w:val="24"/>
          <w:szCs w:val="24"/>
          <w:u w:val="single"/>
        </w:rPr>
        <w:t>Étudiant d'été</w:t>
      </w:r>
    </w:p>
    <w:p w14:paraId="71203939" w14:textId="7C403976" w:rsidR="00A83934" w:rsidRDefault="00A83934" w:rsidP="00DA2441">
      <w:pPr>
        <w:rPr>
          <w:rFonts w:ascii="Times New Roman" w:hAnsi="Times New Roman" w:cs="Times New Roman"/>
          <w:sz w:val="24"/>
          <w:szCs w:val="24"/>
        </w:rPr>
      </w:pPr>
    </w:p>
    <w:p w14:paraId="68CC42C5" w14:textId="4F8E8F17" w:rsidR="0055168F" w:rsidRDefault="002A4462" w:rsidP="00496A7D">
      <w:pPr>
        <w:ind w:left="2127" w:hanging="2127"/>
        <w:rPr>
          <w:rFonts w:ascii="Times New Roman" w:hAnsi="Times New Roman" w:cs="Times New Roman"/>
          <w:sz w:val="24"/>
          <w:szCs w:val="24"/>
        </w:rPr>
      </w:pPr>
      <w:r>
        <w:rPr>
          <w:rFonts w:ascii="Times New Roman" w:hAnsi="Times New Roman" w:cs="Times New Roman"/>
          <w:sz w:val="24"/>
          <w:szCs w:val="24"/>
        </w:rPr>
        <w:t xml:space="preserve">104 </w:t>
      </w:r>
      <w:r w:rsidR="00496A7D">
        <w:rPr>
          <w:rFonts w:ascii="Times New Roman" w:hAnsi="Times New Roman" w:cs="Times New Roman"/>
          <w:sz w:val="24"/>
          <w:szCs w:val="24"/>
        </w:rPr>
        <w:t xml:space="preserve">-2024 </w:t>
      </w:r>
      <w:r w:rsidR="00496A7D">
        <w:rPr>
          <w:rFonts w:ascii="Times New Roman" w:hAnsi="Times New Roman" w:cs="Times New Roman"/>
          <w:sz w:val="24"/>
          <w:szCs w:val="24"/>
        </w:rPr>
        <w:tab/>
      </w:r>
      <w:r w:rsidR="00496A7D">
        <w:rPr>
          <w:rFonts w:ascii="Times New Roman" w:hAnsi="Times New Roman" w:cs="Times New Roman"/>
          <w:sz w:val="24"/>
          <w:szCs w:val="24"/>
        </w:rPr>
        <w:tab/>
      </w:r>
      <w:r w:rsidR="00603D30">
        <w:rPr>
          <w:rFonts w:ascii="Times New Roman" w:hAnsi="Times New Roman" w:cs="Times New Roman"/>
          <w:sz w:val="24"/>
          <w:szCs w:val="24"/>
        </w:rPr>
        <w:t>Il est proposé par le conseiller Brennan Agnesi d'embaucher l'étudiant d'été présenté.</w:t>
      </w:r>
    </w:p>
    <w:p w14:paraId="292494B7" w14:textId="2D4EA6A5" w:rsidR="00496A7D" w:rsidRDefault="00496A7D" w:rsidP="000F03E4">
      <w:pPr>
        <w:ind w:left="2127" w:hanging="2127"/>
        <w:rPr>
          <w:rFonts w:ascii="Times New Roman" w:hAnsi="Times New Roman" w:cs="Times New Roman"/>
          <w:sz w:val="24"/>
          <w:szCs w:val="24"/>
        </w:rPr>
      </w:pPr>
      <w:r>
        <w:rPr>
          <w:rFonts w:ascii="Times New Roman" w:hAnsi="Times New Roman" w:cs="Times New Roman"/>
          <w:sz w:val="24"/>
          <w:szCs w:val="24"/>
        </w:rPr>
        <w:tab/>
      </w:r>
    </w:p>
    <w:p w14:paraId="3D5BD318" w14:textId="774C467B" w:rsidR="00496A7D" w:rsidRDefault="00496A7D" w:rsidP="000F03E4">
      <w:pPr>
        <w:ind w:left="2127" w:hanging="2127"/>
        <w:rPr>
          <w:rFonts w:ascii="Times New Roman" w:hAnsi="Times New Roman" w:cs="Times New Roman"/>
          <w:sz w:val="24"/>
          <w:szCs w:val="24"/>
        </w:rPr>
      </w:pPr>
      <w:r>
        <w:rPr>
          <w:rFonts w:ascii="Times New Roman" w:hAnsi="Times New Roman" w:cs="Times New Roman"/>
          <w:sz w:val="24"/>
          <w:szCs w:val="24"/>
        </w:rPr>
        <w:tab/>
        <w:t>Adopté</w:t>
      </w:r>
    </w:p>
    <w:p w14:paraId="71D98AB9" w14:textId="77777777" w:rsidR="000F03E4" w:rsidRPr="000F03E4" w:rsidRDefault="000F03E4" w:rsidP="000F03E4">
      <w:pPr>
        <w:ind w:left="2127" w:hanging="2127"/>
        <w:rPr>
          <w:rFonts w:ascii="Times New Roman" w:hAnsi="Times New Roman" w:cs="Times New Roman"/>
          <w:sz w:val="24"/>
          <w:szCs w:val="24"/>
        </w:rPr>
      </w:pPr>
    </w:p>
    <w:p w14:paraId="377D36FD" w14:textId="77777777" w:rsidR="005C3DFB" w:rsidRPr="000F03E4" w:rsidRDefault="005C3DFB" w:rsidP="00DD0512">
      <w:pPr>
        <w:rPr>
          <w:rFonts w:ascii="Times New Roman" w:hAnsi="Times New Roman" w:cs="Times New Roman"/>
          <w:color w:val="000000" w:themeColor="text1"/>
          <w:sz w:val="24"/>
          <w:szCs w:val="24"/>
        </w:rPr>
      </w:pPr>
    </w:p>
    <w:p w14:paraId="4BC5C467" w14:textId="29797B32" w:rsidR="00CB682D" w:rsidRPr="000F03E4" w:rsidRDefault="00496A7D" w:rsidP="00496A7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01A47" w:rsidRPr="000F03E4">
        <w:rPr>
          <w:rFonts w:ascii="Times New Roman" w:hAnsi="Times New Roman" w:cs="Times New Roman"/>
          <w:color w:val="000000" w:themeColor="text1"/>
          <w:sz w:val="24"/>
          <w:szCs w:val="24"/>
        </w:rPr>
        <w:t xml:space="preserve">F. </w:t>
      </w:r>
      <w:r>
        <w:rPr>
          <w:rFonts w:ascii="Times New Roman" w:hAnsi="Times New Roman" w:cs="Times New Roman"/>
          <w:color w:val="000000" w:themeColor="text1"/>
          <w:sz w:val="24"/>
          <w:szCs w:val="24"/>
          <w:u w:val="single"/>
        </w:rPr>
        <w:t>Règlement 2024-002 « Régie interne des assemblées »</w:t>
      </w:r>
    </w:p>
    <w:p w14:paraId="04808E71" w14:textId="77777777" w:rsidR="00CB682D" w:rsidRPr="000F03E4" w:rsidRDefault="00CB682D" w:rsidP="00D54993">
      <w:pPr>
        <w:ind w:left="2127"/>
        <w:rPr>
          <w:rFonts w:ascii="Times New Roman" w:hAnsi="Times New Roman" w:cs="Times New Roman"/>
          <w:color w:val="000000" w:themeColor="text1"/>
          <w:sz w:val="24"/>
          <w:szCs w:val="24"/>
        </w:rPr>
      </w:pPr>
    </w:p>
    <w:p w14:paraId="5D73CEEE" w14:textId="56ADE558" w:rsidR="00DD0512" w:rsidRDefault="002A4462" w:rsidP="009001D9">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496A7D">
        <w:rPr>
          <w:rFonts w:ascii="Times New Roman" w:hAnsi="Times New Roman" w:cs="Times New Roman"/>
          <w:color w:val="000000" w:themeColor="text1"/>
          <w:sz w:val="24"/>
          <w:szCs w:val="24"/>
        </w:rPr>
        <w:t xml:space="preserve">-2024 </w:t>
      </w:r>
      <w:r w:rsidR="00496A7D">
        <w:rPr>
          <w:rFonts w:ascii="Times New Roman" w:hAnsi="Times New Roman" w:cs="Times New Roman"/>
          <w:color w:val="000000" w:themeColor="text1"/>
          <w:sz w:val="24"/>
          <w:szCs w:val="24"/>
        </w:rPr>
        <w:tab/>
        <w:t>Il est proposé par le conseiller Bradshaw d’adopter le projet de règlement 2024-002 « Gestion interne des réunions » tel que présenté.</w:t>
      </w:r>
    </w:p>
    <w:p w14:paraId="6F0BCB4A" w14:textId="3282BEEF" w:rsidR="00496A7D" w:rsidRDefault="00496A7D" w:rsidP="009001D9">
      <w:pPr>
        <w:ind w:left="2127" w:hanging="2127"/>
        <w:rPr>
          <w:rFonts w:ascii="Times New Roman" w:hAnsi="Times New Roman" w:cs="Times New Roman"/>
          <w:color w:val="000000" w:themeColor="text1"/>
          <w:sz w:val="24"/>
          <w:szCs w:val="24"/>
        </w:rPr>
      </w:pPr>
    </w:p>
    <w:p w14:paraId="5CE3A3C6" w14:textId="19E9C652" w:rsidR="00496A7D" w:rsidRDefault="00496A7D" w:rsidP="009001D9">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Adopté</w:t>
      </w:r>
    </w:p>
    <w:p w14:paraId="7FF0CA7A" w14:textId="77777777" w:rsidR="009001D9" w:rsidRDefault="009001D9" w:rsidP="009001D9">
      <w:pPr>
        <w:ind w:left="2127" w:hanging="2127"/>
        <w:rPr>
          <w:rFonts w:ascii="Times New Roman" w:hAnsi="Times New Roman" w:cs="Times New Roman"/>
          <w:color w:val="000000" w:themeColor="text1"/>
          <w:sz w:val="24"/>
          <w:szCs w:val="24"/>
        </w:rPr>
      </w:pPr>
    </w:p>
    <w:p w14:paraId="17FAB48F" w14:textId="77777777" w:rsidR="000F03E4" w:rsidRDefault="000F03E4" w:rsidP="00044D63">
      <w:pPr>
        <w:rPr>
          <w:rFonts w:ascii="Times New Roman" w:hAnsi="Times New Roman" w:cs="Times New Roman"/>
          <w:color w:val="000000" w:themeColor="text1"/>
          <w:sz w:val="24"/>
          <w:szCs w:val="24"/>
        </w:rPr>
      </w:pPr>
    </w:p>
    <w:p w14:paraId="57B1F534" w14:textId="40A7B1B0" w:rsidR="00044D63" w:rsidRDefault="00044D63" w:rsidP="00044D63">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G. </w:t>
      </w:r>
      <w:r w:rsidR="00496A7D">
        <w:rPr>
          <w:rFonts w:ascii="Times New Roman" w:hAnsi="Times New Roman" w:cs="Times New Roman"/>
          <w:color w:val="000000" w:themeColor="text1"/>
          <w:sz w:val="24"/>
          <w:szCs w:val="24"/>
          <w:u w:val="single"/>
        </w:rPr>
        <w:t>Règlement 2024-003 « Taux pour frais de déplacement »</w:t>
      </w:r>
    </w:p>
    <w:p w14:paraId="70A6AF91" w14:textId="45AA3AD9" w:rsidR="00044D63" w:rsidRDefault="00044D63" w:rsidP="00044D63">
      <w:pPr>
        <w:rPr>
          <w:rFonts w:ascii="Times New Roman" w:hAnsi="Times New Roman" w:cs="Times New Roman"/>
          <w:color w:val="000000" w:themeColor="text1"/>
          <w:sz w:val="24"/>
          <w:szCs w:val="24"/>
          <w:u w:val="single"/>
        </w:rPr>
      </w:pPr>
    </w:p>
    <w:p w14:paraId="33043E32" w14:textId="26EDF063" w:rsidR="002A4462" w:rsidRPr="00044D63" w:rsidRDefault="002A4462" w:rsidP="002A4462">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106 </w:t>
      </w:r>
      <w:r w:rsidR="00044D63">
        <w:rPr>
          <w:rFonts w:ascii="Times New Roman" w:hAnsi="Times New Roman" w:cs="Times New Roman"/>
          <w:color w:val="000000" w:themeColor="text1"/>
          <w:sz w:val="24"/>
          <w:szCs w:val="24"/>
        </w:rPr>
        <w:t xml:space="preserve">-2024 </w:t>
      </w:r>
      <w:r w:rsidR="000D6F5D">
        <w:rPr>
          <w:rFonts w:ascii="Times New Roman" w:hAnsi="Times New Roman" w:cs="Times New Roman"/>
          <w:color w:val="000000" w:themeColor="text1"/>
          <w:sz w:val="24"/>
          <w:szCs w:val="24"/>
        </w:rPr>
        <w:tab/>
      </w:r>
      <w:r w:rsidR="000D6F5D">
        <w:rPr>
          <w:rFonts w:ascii="Times New Roman" w:hAnsi="Times New Roman" w:cs="Times New Roman"/>
          <w:color w:val="000000" w:themeColor="text1"/>
          <w:sz w:val="24"/>
          <w:szCs w:val="24"/>
        </w:rPr>
        <w:tab/>
      </w:r>
      <w:r w:rsidR="0055168F">
        <w:rPr>
          <w:rFonts w:ascii="Times New Roman" w:hAnsi="Times New Roman" w:cs="Times New Roman"/>
          <w:color w:val="000000" w:themeColor="text1"/>
          <w:sz w:val="24"/>
          <w:szCs w:val="24"/>
        </w:rPr>
        <w:t>Il est proposé par le conseiller Bradshaw d’adopter le projet de règlement 2024-003 « Taux des frais de déplacement » tel que présenté.</w:t>
      </w:r>
    </w:p>
    <w:p w14:paraId="31946DBA" w14:textId="77777777" w:rsidR="00692A24" w:rsidRPr="005058F1" w:rsidRDefault="00692A24" w:rsidP="006834AC">
      <w:pPr>
        <w:rPr>
          <w:rFonts w:ascii="Times New Roman" w:hAnsi="Times New Roman" w:cs="Times New Roman"/>
          <w:color w:val="000000" w:themeColor="text1"/>
          <w:sz w:val="24"/>
          <w:szCs w:val="24"/>
        </w:rPr>
      </w:pPr>
    </w:p>
    <w:p w14:paraId="5A4C0D36" w14:textId="7F59ABB4" w:rsidR="00692A24" w:rsidRDefault="00692A24" w:rsidP="00881ABA">
      <w:pPr>
        <w:ind w:left="2127"/>
        <w:rPr>
          <w:rFonts w:ascii="Times New Roman" w:hAnsi="Times New Roman" w:cs="Times New Roman"/>
          <w:color w:val="000000" w:themeColor="text1"/>
          <w:sz w:val="24"/>
          <w:szCs w:val="24"/>
        </w:rPr>
      </w:pPr>
      <w:r w:rsidRPr="005058F1">
        <w:rPr>
          <w:rFonts w:ascii="Times New Roman" w:hAnsi="Times New Roman" w:cs="Times New Roman"/>
          <w:color w:val="000000" w:themeColor="text1"/>
          <w:sz w:val="24"/>
          <w:szCs w:val="24"/>
        </w:rPr>
        <w:tab/>
        <w:t>Adopté</w:t>
      </w:r>
    </w:p>
    <w:p w14:paraId="4F514598" w14:textId="7BE7A937" w:rsidR="000F03E4" w:rsidRDefault="000F03E4" w:rsidP="000F03E4">
      <w:pPr>
        <w:ind w:left="1407" w:firstLine="720"/>
        <w:rPr>
          <w:rFonts w:ascii="Times New Roman" w:hAnsi="Times New Roman" w:cs="Times New Roman"/>
          <w:color w:val="000000" w:themeColor="text1"/>
          <w:sz w:val="24"/>
          <w:szCs w:val="24"/>
        </w:rPr>
      </w:pPr>
    </w:p>
    <w:p w14:paraId="01538A63" w14:textId="399A47E1" w:rsidR="000F03E4" w:rsidRDefault="000F03E4" w:rsidP="000F03E4">
      <w:pPr>
        <w:ind w:left="1407" w:firstLine="720"/>
        <w:rPr>
          <w:rFonts w:ascii="Times New Roman" w:hAnsi="Times New Roman" w:cs="Times New Roman"/>
          <w:color w:val="000000" w:themeColor="text1"/>
          <w:sz w:val="24"/>
          <w:szCs w:val="24"/>
          <w:u w:val="single"/>
        </w:rPr>
      </w:pPr>
      <w:r w:rsidRPr="000F03E4">
        <w:rPr>
          <w:rFonts w:ascii="Times New Roman" w:hAnsi="Times New Roman" w:cs="Times New Roman"/>
          <w:color w:val="000000" w:themeColor="text1"/>
          <w:sz w:val="24"/>
          <w:szCs w:val="24"/>
        </w:rPr>
        <w:t xml:space="preserve">H. </w:t>
      </w:r>
      <w:r w:rsidR="002A4462">
        <w:rPr>
          <w:rFonts w:ascii="Times New Roman" w:hAnsi="Times New Roman" w:cs="Times New Roman"/>
          <w:color w:val="000000" w:themeColor="text1"/>
          <w:sz w:val="24"/>
          <w:szCs w:val="24"/>
          <w:u w:val="single"/>
        </w:rPr>
        <w:t>Convention FQM</w:t>
      </w:r>
    </w:p>
    <w:p w14:paraId="02BFBF98" w14:textId="7512C332" w:rsidR="000F03E4" w:rsidRDefault="000F03E4" w:rsidP="000F03E4">
      <w:pPr>
        <w:rPr>
          <w:rFonts w:ascii="Times New Roman" w:hAnsi="Times New Roman" w:cs="Times New Roman"/>
          <w:color w:val="000000" w:themeColor="text1"/>
          <w:sz w:val="24"/>
          <w:szCs w:val="24"/>
          <w:u w:val="single"/>
        </w:rPr>
      </w:pPr>
    </w:p>
    <w:p w14:paraId="6BD75B22" w14:textId="099C1267" w:rsidR="000F03E4" w:rsidRDefault="002A4462" w:rsidP="00881ABA">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107-2024 </w:t>
      </w:r>
      <w:r w:rsidR="000F03E4">
        <w:rPr>
          <w:rFonts w:ascii="Times New Roman" w:hAnsi="Times New Roman" w:cs="Times New Roman"/>
          <w:color w:val="000000" w:themeColor="text1"/>
          <w:sz w:val="24"/>
          <w:szCs w:val="24"/>
        </w:rPr>
        <w:tab/>
      </w:r>
      <w:r w:rsidR="00881ABA">
        <w:rPr>
          <w:rFonts w:ascii="Times New Roman" w:hAnsi="Times New Roman" w:cs="Times New Roman"/>
          <w:color w:val="000000" w:themeColor="text1"/>
          <w:sz w:val="24"/>
          <w:szCs w:val="24"/>
        </w:rPr>
        <w:tab/>
      </w:r>
      <w:r w:rsidR="000F03E4">
        <w:rPr>
          <w:rFonts w:ascii="Times New Roman" w:hAnsi="Times New Roman" w:cs="Times New Roman"/>
          <w:color w:val="000000" w:themeColor="text1"/>
          <w:sz w:val="24"/>
          <w:szCs w:val="24"/>
        </w:rPr>
        <w:t xml:space="preserve">Il est proposé par le conseiller Bradshaw que </w:t>
      </w:r>
      <w:r>
        <w:rPr>
          <w:rFonts w:ascii="Times New Roman" w:hAnsi="Times New Roman" w:cs="Times New Roman"/>
          <w:color w:val="000000" w:themeColor="text1"/>
          <w:sz w:val="24"/>
          <w:szCs w:val="24"/>
        </w:rPr>
        <w:t>2 conseillers, le directeur général et le maire participent au congrès de la FQM à Québec et que le directeur général prenne toutes les dispositions nécessaires en leur nom.</w:t>
      </w:r>
    </w:p>
    <w:p w14:paraId="0F0D73C0" w14:textId="121E3417" w:rsidR="00881ABA" w:rsidRDefault="00881ABA" w:rsidP="00881ABA">
      <w:pPr>
        <w:ind w:left="2127" w:hanging="2127"/>
        <w:rPr>
          <w:rFonts w:ascii="Times New Roman" w:hAnsi="Times New Roman" w:cs="Times New Roman"/>
          <w:color w:val="000000" w:themeColor="text1"/>
          <w:sz w:val="24"/>
          <w:szCs w:val="24"/>
        </w:rPr>
      </w:pPr>
    </w:p>
    <w:p w14:paraId="2BC117B2" w14:textId="123325E0" w:rsidR="00881ABA" w:rsidRPr="000F03E4" w:rsidRDefault="00881ABA" w:rsidP="00881ABA">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Adopté</w:t>
      </w:r>
    </w:p>
    <w:p w14:paraId="1EECD399" w14:textId="2E1D04BD" w:rsidR="000F03E4" w:rsidRDefault="000F03E4" w:rsidP="000F03E4">
      <w:pPr>
        <w:rPr>
          <w:rFonts w:ascii="Times New Roman" w:hAnsi="Times New Roman" w:cs="Times New Roman"/>
          <w:color w:val="000000" w:themeColor="text1"/>
          <w:sz w:val="24"/>
          <w:szCs w:val="24"/>
        </w:rPr>
      </w:pPr>
    </w:p>
    <w:p w14:paraId="2A4B9350" w14:textId="29CE5FC5" w:rsidR="00881ABA" w:rsidRDefault="00E91FE4" w:rsidP="00881ABA">
      <w:pPr>
        <w:pStyle w:val="ListParagraph"/>
        <w:numPr>
          <w:ilvl w:val="0"/>
          <w:numId w:val="20"/>
        </w:num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Projet de résolution TECQ</w:t>
      </w:r>
    </w:p>
    <w:p w14:paraId="36AF48D7" w14:textId="0FDE9E33" w:rsidR="00881ABA" w:rsidRDefault="00881ABA" w:rsidP="00881ABA">
      <w:pPr>
        <w:ind w:left="2160"/>
        <w:rPr>
          <w:rFonts w:ascii="Times New Roman" w:hAnsi="Times New Roman" w:cs="Times New Roman"/>
          <w:color w:val="000000" w:themeColor="text1"/>
          <w:sz w:val="24"/>
          <w:szCs w:val="24"/>
          <w:u w:val="single"/>
        </w:rPr>
      </w:pPr>
    </w:p>
    <w:p w14:paraId="0592984F" w14:textId="55103A69" w:rsidR="002A4462" w:rsidRPr="002A4462" w:rsidRDefault="002A4462" w:rsidP="002A4462">
      <w:pPr>
        <w:ind w:left="2160" w:hanging="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108-2024 </w:t>
      </w:r>
      <w:r w:rsidR="00881ABA">
        <w:rPr>
          <w:rFonts w:ascii="Times New Roman" w:hAnsi="Times New Roman" w:cs="Times New Roman"/>
          <w:color w:val="000000" w:themeColor="text1"/>
          <w:sz w:val="24"/>
          <w:szCs w:val="24"/>
        </w:rPr>
        <w:tab/>
      </w:r>
      <w:r w:rsidRPr="002A4462">
        <w:rPr>
          <w:rFonts w:ascii="Times New Roman" w:hAnsi="Times New Roman" w:cs="Times New Roman"/>
          <w:color w:val="000000" w:themeColor="text1"/>
          <w:sz w:val="24"/>
          <w:szCs w:val="24"/>
        </w:rPr>
        <w:t>CONSIDÉRANT QUE la municipalité a pris connaissance du Guide relatif aux modalités de versement de la contribution gouvernementale au Programme de la taxe sur l'essence et de la contribution du Québec (TECQ) pour les années 2019 à 2024;</w:t>
      </w:r>
    </w:p>
    <w:p w14:paraId="63E9D4C1" w14:textId="77777777" w:rsidR="002A4462" w:rsidRPr="002A4462" w:rsidRDefault="002A4462" w:rsidP="002A4462">
      <w:pPr>
        <w:ind w:left="2160" w:hanging="2160"/>
        <w:rPr>
          <w:rFonts w:ascii="Times New Roman" w:hAnsi="Times New Roman" w:cs="Times New Roman"/>
          <w:color w:val="000000" w:themeColor="text1"/>
          <w:sz w:val="24"/>
          <w:szCs w:val="24"/>
        </w:rPr>
      </w:pPr>
    </w:p>
    <w:p w14:paraId="1C93E9F3" w14:textId="3D2E3AEE" w:rsidR="002A4462" w:rsidRPr="002A4462" w:rsidRDefault="002A4462" w:rsidP="002A4462">
      <w:pPr>
        <w:ind w:left="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CONSIDÉRANT QUE la municipalité doit se conformer aux modalités du présent guide qui lui sont applicables afin de recevoir la contribution gouvernementale qui lui a été confirmée dans une lettre du ministre des Affaires municipales et de l’Habitation.</w:t>
      </w:r>
    </w:p>
    <w:p w14:paraId="7182D016" w14:textId="77777777" w:rsidR="002A4462" w:rsidRPr="002A4462" w:rsidRDefault="002A4462" w:rsidP="002A4462">
      <w:pPr>
        <w:ind w:left="2160" w:hanging="2160"/>
        <w:rPr>
          <w:rFonts w:ascii="Times New Roman" w:hAnsi="Times New Roman" w:cs="Times New Roman"/>
          <w:color w:val="000000" w:themeColor="text1"/>
          <w:sz w:val="24"/>
          <w:szCs w:val="24"/>
        </w:rPr>
      </w:pPr>
    </w:p>
    <w:p w14:paraId="4275E0C4" w14:textId="77777777" w:rsidR="002A4462" w:rsidRPr="002A4462" w:rsidRDefault="002A4462" w:rsidP="002A4462">
      <w:pPr>
        <w:ind w:left="2160"/>
        <w:rPr>
          <w:rFonts w:ascii="Times New Roman" w:hAnsi="Times New Roman" w:cs="Times New Roman"/>
          <w:color w:val="000000" w:themeColor="text1"/>
          <w:sz w:val="24"/>
          <w:szCs w:val="24"/>
        </w:rPr>
      </w:pPr>
      <w:r w:rsidRPr="002A4462">
        <w:rPr>
          <w:rFonts w:ascii="Times New Roman" w:hAnsi="Times New Roman" w:cs="Times New Roman"/>
          <w:color w:val="000000" w:themeColor="text1"/>
          <w:sz w:val="24"/>
          <w:szCs w:val="24"/>
        </w:rPr>
        <w:t>IL EST RÉSOLU QUE :</w:t>
      </w:r>
    </w:p>
    <w:p w14:paraId="3F3C93F3" w14:textId="77777777" w:rsidR="002A4462" w:rsidRPr="002A4462" w:rsidRDefault="002A4462" w:rsidP="002A4462">
      <w:pPr>
        <w:ind w:left="2160" w:hanging="2160"/>
        <w:rPr>
          <w:rFonts w:ascii="Times New Roman" w:hAnsi="Times New Roman" w:cs="Times New Roman"/>
          <w:color w:val="000000" w:themeColor="text1"/>
          <w:sz w:val="24"/>
          <w:szCs w:val="24"/>
        </w:rPr>
      </w:pPr>
    </w:p>
    <w:p w14:paraId="12049577" w14:textId="77777777" w:rsidR="002A4462" w:rsidRPr="002A4462" w:rsidRDefault="002A4462" w:rsidP="002A4462">
      <w:pPr>
        <w:ind w:left="2160"/>
        <w:rPr>
          <w:rFonts w:ascii="Times New Roman" w:hAnsi="Times New Roman" w:cs="Times New Roman"/>
          <w:color w:val="000000" w:themeColor="text1"/>
          <w:sz w:val="24"/>
          <w:szCs w:val="24"/>
        </w:rPr>
      </w:pPr>
      <w:r w:rsidRPr="002A4462">
        <w:rPr>
          <w:rFonts w:ascii="Times New Roman" w:hAnsi="Times New Roman" w:cs="Times New Roman"/>
          <w:color w:val="000000" w:themeColor="text1"/>
          <w:sz w:val="24"/>
          <w:szCs w:val="24"/>
        </w:rPr>
        <w:t>La municipalité s'engage à respecter les modalités du guide qui lui sont applicables ;</w:t>
      </w:r>
    </w:p>
    <w:p w14:paraId="54E6B4F2" w14:textId="77777777" w:rsidR="002A4462" w:rsidRPr="002A4462" w:rsidRDefault="002A4462" w:rsidP="002A4462">
      <w:pPr>
        <w:ind w:left="2160" w:hanging="2160"/>
        <w:rPr>
          <w:rFonts w:ascii="Times New Roman" w:hAnsi="Times New Roman" w:cs="Times New Roman"/>
          <w:color w:val="000000" w:themeColor="text1"/>
          <w:sz w:val="24"/>
          <w:szCs w:val="24"/>
        </w:rPr>
      </w:pPr>
    </w:p>
    <w:p w14:paraId="31B88307" w14:textId="77777777" w:rsidR="002A4462" w:rsidRPr="002A4462" w:rsidRDefault="002A4462" w:rsidP="002A4462">
      <w:pPr>
        <w:ind w:left="2160"/>
        <w:rPr>
          <w:rFonts w:ascii="Times New Roman" w:hAnsi="Times New Roman" w:cs="Times New Roman"/>
          <w:color w:val="000000" w:themeColor="text1"/>
          <w:sz w:val="24"/>
          <w:szCs w:val="24"/>
        </w:rPr>
      </w:pPr>
      <w:r w:rsidRPr="002A4462">
        <w:rPr>
          <w:rFonts w:ascii="Times New Roman" w:hAnsi="Times New Roman" w:cs="Times New Roman"/>
          <w:color w:val="000000" w:themeColor="text1"/>
          <w:sz w:val="24"/>
          <w:szCs w:val="24"/>
        </w:rPr>
        <w:t>Français La municipalité s'engage à être seule responsable et à dégager le gouvernement du Canada et le gouvernement du Québec ainsi que leurs ministres, hauts fonctionnaires, employés et agents de toute responsabilité pour les réclamations, demandes, pertes, dommages et frais de toute nature fondés sur une blessure infligée à une personne, le décès d'une personne, un dommage causé à un bien ou la perte d'un bien attribuable à un acte délibéré ou négligent résultant directement ou indirectement d'investissements effectués à l'aide de l'aide financière obtenue dans le cadre du programme TECQ 2019-2024;</w:t>
      </w:r>
    </w:p>
    <w:p w14:paraId="0E877897" w14:textId="77777777" w:rsidR="002A4462" w:rsidRPr="002A4462" w:rsidRDefault="002A4462" w:rsidP="002A4462">
      <w:pPr>
        <w:ind w:left="2160" w:hanging="2160"/>
        <w:rPr>
          <w:rFonts w:ascii="Times New Roman" w:hAnsi="Times New Roman" w:cs="Times New Roman"/>
          <w:color w:val="000000" w:themeColor="text1"/>
          <w:sz w:val="24"/>
          <w:szCs w:val="24"/>
        </w:rPr>
      </w:pPr>
    </w:p>
    <w:p w14:paraId="7E29F28C" w14:textId="77777777" w:rsidR="002A4462" w:rsidRPr="002A4462" w:rsidRDefault="002A4462" w:rsidP="002A4462">
      <w:pPr>
        <w:ind w:left="2160"/>
        <w:rPr>
          <w:rFonts w:ascii="Times New Roman" w:hAnsi="Times New Roman" w:cs="Times New Roman"/>
          <w:color w:val="000000" w:themeColor="text1"/>
          <w:sz w:val="24"/>
          <w:szCs w:val="24"/>
        </w:rPr>
      </w:pPr>
      <w:r w:rsidRPr="002A4462">
        <w:rPr>
          <w:rFonts w:ascii="Times New Roman" w:hAnsi="Times New Roman" w:cs="Times New Roman"/>
          <w:color w:val="000000" w:themeColor="text1"/>
          <w:sz w:val="24"/>
          <w:szCs w:val="24"/>
        </w:rPr>
        <w:t>La municipalité approuve le contenu et autorise l'envoi au ministère des Affaires municipales et de l'Habitation du programme de travaux n° 3 ci-joint et de tous les autres documents requis par le ministère afin de recevoir la contribution gouvernementale qui lui est confirmée dans une lettre du ministre des Affaires municipales et de l'Habitation ;</w:t>
      </w:r>
    </w:p>
    <w:p w14:paraId="2A4ADFD1" w14:textId="77777777" w:rsidR="002A4462" w:rsidRPr="002A4462" w:rsidRDefault="002A4462" w:rsidP="002A4462">
      <w:pPr>
        <w:ind w:left="2160" w:hanging="2160"/>
        <w:rPr>
          <w:rFonts w:ascii="Times New Roman" w:hAnsi="Times New Roman" w:cs="Times New Roman"/>
          <w:color w:val="000000" w:themeColor="text1"/>
          <w:sz w:val="24"/>
          <w:szCs w:val="24"/>
        </w:rPr>
      </w:pPr>
    </w:p>
    <w:p w14:paraId="1579319D" w14:textId="77777777" w:rsidR="002A4462" w:rsidRPr="002A4462" w:rsidRDefault="002A4462" w:rsidP="002A4462">
      <w:pPr>
        <w:ind w:left="2160"/>
        <w:rPr>
          <w:rFonts w:ascii="Times New Roman" w:hAnsi="Times New Roman" w:cs="Times New Roman"/>
          <w:color w:val="000000" w:themeColor="text1"/>
          <w:sz w:val="24"/>
          <w:szCs w:val="24"/>
        </w:rPr>
      </w:pPr>
      <w:r w:rsidRPr="002A4462">
        <w:rPr>
          <w:rFonts w:ascii="Times New Roman" w:hAnsi="Times New Roman" w:cs="Times New Roman"/>
          <w:color w:val="000000" w:themeColor="text1"/>
          <w:sz w:val="24"/>
          <w:szCs w:val="24"/>
        </w:rPr>
        <w:t>La commune s’engage à atteindre le seuil minimum de dépenses d’investissement qui lui est imposé pendant toute la durée du programme de cinq ans ;</w:t>
      </w:r>
    </w:p>
    <w:p w14:paraId="657121F5" w14:textId="77777777" w:rsidR="002A4462" w:rsidRPr="002A4462" w:rsidRDefault="002A4462" w:rsidP="002A4462">
      <w:pPr>
        <w:ind w:left="2160" w:hanging="2160"/>
        <w:rPr>
          <w:rFonts w:ascii="Times New Roman" w:hAnsi="Times New Roman" w:cs="Times New Roman"/>
          <w:color w:val="000000" w:themeColor="text1"/>
          <w:sz w:val="24"/>
          <w:szCs w:val="24"/>
        </w:rPr>
      </w:pPr>
    </w:p>
    <w:p w14:paraId="4030B09C" w14:textId="77777777" w:rsidR="002A4462" w:rsidRPr="002A4462" w:rsidRDefault="002A4462" w:rsidP="002A4462">
      <w:pPr>
        <w:ind w:left="2160"/>
        <w:rPr>
          <w:rFonts w:ascii="Times New Roman" w:hAnsi="Times New Roman" w:cs="Times New Roman"/>
          <w:color w:val="000000" w:themeColor="text1"/>
          <w:sz w:val="24"/>
          <w:szCs w:val="24"/>
        </w:rPr>
      </w:pPr>
      <w:r w:rsidRPr="002A4462">
        <w:rPr>
          <w:rFonts w:ascii="Times New Roman" w:hAnsi="Times New Roman" w:cs="Times New Roman"/>
          <w:color w:val="000000" w:themeColor="text1"/>
          <w:sz w:val="24"/>
          <w:szCs w:val="24"/>
        </w:rPr>
        <w:t>La municipalité s'engage à informer le ministère des Affaires municipales et de l'Habitation de toute modification qui sera apportée au calendrier des travaux approuvé par la présente résolution.</w:t>
      </w:r>
    </w:p>
    <w:p w14:paraId="26F42D23" w14:textId="77777777" w:rsidR="002A4462" w:rsidRPr="002A4462" w:rsidRDefault="002A4462" w:rsidP="002A4462">
      <w:pPr>
        <w:ind w:left="2160" w:hanging="2160"/>
        <w:rPr>
          <w:rFonts w:ascii="Times New Roman" w:hAnsi="Times New Roman" w:cs="Times New Roman"/>
          <w:color w:val="000000" w:themeColor="text1"/>
          <w:sz w:val="24"/>
          <w:szCs w:val="24"/>
        </w:rPr>
      </w:pPr>
    </w:p>
    <w:p w14:paraId="007450BD" w14:textId="3197896A" w:rsidR="002A4462" w:rsidRDefault="002A4462" w:rsidP="002A4462">
      <w:pPr>
        <w:ind w:left="2160"/>
        <w:rPr>
          <w:rFonts w:ascii="Times New Roman" w:hAnsi="Times New Roman" w:cs="Times New Roman"/>
          <w:color w:val="000000" w:themeColor="text1"/>
          <w:sz w:val="24"/>
          <w:szCs w:val="24"/>
        </w:rPr>
      </w:pPr>
      <w:r w:rsidRPr="002A4462">
        <w:rPr>
          <w:rFonts w:ascii="Times New Roman" w:hAnsi="Times New Roman" w:cs="Times New Roman"/>
          <w:color w:val="000000" w:themeColor="text1"/>
          <w:sz w:val="24"/>
          <w:szCs w:val="24"/>
        </w:rPr>
        <w:t>La municipalité certifie par la présente résolution que le calendrier des travaux n° 3 ci-joint contient les coûts réels réalisés.</w:t>
      </w:r>
    </w:p>
    <w:p w14:paraId="1D7F6FE4" w14:textId="3CF44323" w:rsidR="002A4462" w:rsidRDefault="002A4462" w:rsidP="002A4462">
      <w:pPr>
        <w:ind w:left="2160"/>
        <w:rPr>
          <w:rFonts w:ascii="Times New Roman" w:hAnsi="Times New Roman" w:cs="Times New Roman"/>
          <w:color w:val="000000" w:themeColor="text1"/>
          <w:sz w:val="24"/>
          <w:szCs w:val="24"/>
        </w:rPr>
      </w:pPr>
    </w:p>
    <w:p w14:paraId="01C0703B" w14:textId="6ADBEAAF" w:rsidR="002A4462" w:rsidRPr="002A4462" w:rsidRDefault="002A4462" w:rsidP="002A4462">
      <w:pPr>
        <w:ind w:left="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Adopté</w:t>
      </w:r>
    </w:p>
    <w:p w14:paraId="4B748F37" w14:textId="41449756" w:rsidR="00881ABA" w:rsidRDefault="00881ABA" w:rsidP="002A4462">
      <w:pPr>
        <w:ind w:left="2160" w:hanging="2160"/>
        <w:rPr>
          <w:rFonts w:ascii="Times New Roman" w:hAnsi="Times New Roman" w:cs="Times New Roman"/>
          <w:color w:val="000000" w:themeColor="text1"/>
          <w:sz w:val="24"/>
          <w:szCs w:val="24"/>
        </w:rPr>
      </w:pPr>
    </w:p>
    <w:p w14:paraId="6C264E42" w14:textId="149524D4" w:rsidR="00881ABA" w:rsidRDefault="00881ABA" w:rsidP="00881ABA">
      <w:pPr>
        <w:ind w:left="2160"/>
        <w:rPr>
          <w:rFonts w:ascii="Times New Roman" w:hAnsi="Times New Roman" w:cs="Times New Roman"/>
          <w:color w:val="000000" w:themeColor="text1"/>
          <w:sz w:val="24"/>
          <w:szCs w:val="24"/>
        </w:rPr>
      </w:pPr>
    </w:p>
    <w:p w14:paraId="469EEF6A" w14:textId="3A440006" w:rsidR="000B3C21" w:rsidRPr="0088148A" w:rsidRDefault="000B3C21" w:rsidP="00685279">
      <w:pPr>
        <w:rPr>
          <w:rFonts w:ascii="Times New Roman" w:hAnsi="Times New Roman" w:cs="Times New Roman"/>
          <w:sz w:val="24"/>
          <w:szCs w:val="24"/>
        </w:rPr>
      </w:pPr>
    </w:p>
    <w:p w14:paraId="0F91A9CE" w14:textId="66ABB148" w:rsidR="00F01132" w:rsidRPr="00D258AD" w:rsidRDefault="00F01132" w:rsidP="00061550">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Travaux publics</w:t>
      </w:r>
    </w:p>
    <w:p w14:paraId="0C5DD457" w14:textId="77777777" w:rsidR="00F01132" w:rsidRDefault="00F01132" w:rsidP="00F01132">
      <w:pPr>
        <w:rPr>
          <w:rFonts w:ascii="Times New Roman" w:hAnsi="Times New Roman" w:cs="Times New Roman"/>
          <w:sz w:val="24"/>
          <w:szCs w:val="24"/>
        </w:rPr>
      </w:pPr>
    </w:p>
    <w:p w14:paraId="1FCDB8B8" w14:textId="22B9A08F" w:rsidR="00AC59DC" w:rsidRPr="00475DEC" w:rsidRDefault="00881ABA" w:rsidP="00475DEC">
      <w:pPr>
        <w:pStyle w:val="ListParagraph"/>
        <w:numPr>
          <w:ilvl w:val="0"/>
          <w:numId w:val="15"/>
        </w:numPr>
        <w:rPr>
          <w:rFonts w:ascii="Times New Roman" w:hAnsi="Times New Roman" w:cs="Times New Roman"/>
          <w:sz w:val="24"/>
          <w:szCs w:val="24"/>
          <w:u w:val="single"/>
        </w:rPr>
      </w:pPr>
      <w:r>
        <w:rPr>
          <w:rFonts w:ascii="Times New Roman" w:hAnsi="Times New Roman" w:cs="Times New Roman"/>
          <w:sz w:val="24"/>
          <w:szCs w:val="24"/>
          <w:u w:val="single"/>
        </w:rPr>
        <w:t>Route du lac à la truite</w:t>
      </w:r>
    </w:p>
    <w:p w14:paraId="3CAE55A7" w14:textId="77777777" w:rsidR="00626EC3" w:rsidRDefault="00626EC3" w:rsidP="00626EC3">
      <w:pPr>
        <w:rPr>
          <w:rFonts w:ascii="Times New Roman" w:hAnsi="Times New Roman" w:cs="Times New Roman"/>
          <w:sz w:val="24"/>
          <w:szCs w:val="24"/>
        </w:rPr>
      </w:pPr>
    </w:p>
    <w:p w14:paraId="60E9146D" w14:textId="527F30E3" w:rsidR="00156F60" w:rsidRPr="00E962E3" w:rsidRDefault="0063066A" w:rsidP="00626EC3">
      <w:pPr>
        <w:ind w:left="2127" w:hanging="2127"/>
        <w:rPr>
          <w:rFonts w:ascii="Times New Roman" w:hAnsi="Times New Roman" w:cs="Times New Roman"/>
          <w:sz w:val="24"/>
          <w:szCs w:val="24"/>
        </w:rPr>
      </w:pPr>
      <w:r>
        <w:rPr>
          <w:rFonts w:ascii="Times New Roman" w:hAnsi="Times New Roman" w:cs="Times New Roman"/>
          <w:sz w:val="24"/>
          <w:szCs w:val="24"/>
        </w:rPr>
        <w:t xml:space="preserve">109 </w:t>
      </w:r>
      <w:r w:rsidR="00626EC3">
        <w:rPr>
          <w:rFonts w:ascii="Times New Roman" w:hAnsi="Times New Roman" w:cs="Times New Roman"/>
          <w:sz w:val="24"/>
          <w:szCs w:val="24"/>
        </w:rPr>
        <w:t xml:space="preserve">-2024 </w:t>
      </w:r>
      <w:r w:rsidR="00626EC3">
        <w:rPr>
          <w:rFonts w:ascii="Times New Roman" w:hAnsi="Times New Roman" w:cs="Times New Roman"/>
          <w:sz w:val="24"/>
          <w:szCs w:val="24"/>
        </w:rPr>
        <w:tab/>
      </w:r>
      <w:r w:rsidR="00626EC3">
        <w:rPr>
          <w:rFonts w:ascii="Times New Roman" w:hAnsi="Times New Roman" w:cs="Times New Roman"/>
          <w:sz w:val="24"/>
          <w:szCs w:val="24"/>
        </w:rPr>
        <w:tab/>
      </w:r>
      <w:r w:rsidR="00475DEC">
        <w:rPr>
          <w:rFonts w:ascii="Times New Roman" w:hAnsi="Times New Roman" w:cs="Times New Roman"/>
          <w:sz w:val="24"/>
          <w:szCs w:val="24"/>
        </w:rPr>
        <w:t>Il est proposé par le conseiller Morris que le directeur général obtienne un devis d'un notaire pour effectuer une recherche de titre pour Trout Lake Road.</w:t>
      </w:r>
    </w:p>
    <w:p w14:paraId="3CDF7624" w14:textId="1FC81AA3" w:rsidR="00291A31" w:rsidRPr="00156F60" w:rsidRDefault="00E962E3" w:rsidP="00CC3803">
      <w:p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ab/>
      </w:r>
      <w:r>
        <w:rPr>
          <w:rFonts w:ascii="Times New Roman" w:hAnsi="Times New Roman" w:cs="Times New Roman"/>
          <w:color w:val="4472C4" w:themeColor="accent1"/>
          <w:sz w:val="24"/>
          <w:szCs w:val="24"/>
        </w:rPr>
        <w:tab/>
      </w:r>
      <w:r>
        <w:rPr>
          <w:rFonts w:ascii="Times New Roman" w:hAnsi="Times New Roman" w:cs="Times New Roman"/>
          <w:color w:val="4472C4" w:themeColor="accent1"/>
          <w:sz w:val="24"/>
          <w:szCs w:val="24"/>
        </w:rPr>
        <w:tab/>
      </w:r>
    </w:p>
    <w:p w14:paraId="23503F46" w14:textId="3D79F751" w:rsidR="00CC3803" w:rsidRDefault="0080540F" w:rsidP="0080540F">
      <w:pPr>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CC3803">
        <w:rPr>
          <w:rFonts w:ascii="Times New Roman" w:hAnsi="Times New Roman" w:cs="Times New Roman"/>
          <w:sz w:val="24"/>
          <w:szCs w:val="24"/>
        </w:rPr>
        <w:t>Adopté</w:t>
      </w:r>
    </w:p>
    <w:p w14:paraId="49ACA397" w14:textId="77777777" w:rsidR="00CC3803" w:rsidRPr="00AC59DC" w:rsidRDefault="00CC3803" w:rsidP="00AC59DC">
      <w:pPr>
        <w:ind w:left="2127"/>
        <w:rPr>
          <w:rFonts w:ascii="Times New Roman" w:hAnsi="Times New Roman" w:cs="Times New Roman"/>
          <w:sz w:val="24"/>
          <w:szCs w:val="24"/>
        </w:rPr>
      </w:pPr>
    </w:p>
    <w:p w14:paraId="51F7632F" w14:textId="13940B43" w:rsidR="003947C4" w:rsidRPr="00475DEC" w:rsidRDefault="0063066A" w:rsidP="00475DEC">
      <w:pPr>
        <w:pStyle w:val="ListParagraph"/>
        <w:numPr>
          <w:ilvl w:val="0"/>
          <w:numId w:val="15"/>
        </w:numPr>
        <w:rPr>
          <w:rFonts w:ascii="Times New Roman" w:hAnsi="Times New Roman" w:cs="Times New Roman"/>
          <w:sz w:val="24"/>
          <w:szCs w:val="24"/>
          <w:u w:val="single"/>
        </w:rPr>
      </w:pPr>
      <w:r>
        <w:rPr>
          <w:rFonts w:ascii="Times New Roman" w:hAnsi="Times New Roman" w:cs="Times New Roman"/>
          <w:sz w:val="24"/>
          <w:szCs w:val="24"/>
          <w:u w:val="single"/>
        </w:rPr>
        <w:t>Chemin Fort William</w:t>
      </w:r>
    </w:p>
    <w:p w14:paraId="741E53B9" w14:textId="77777777" w:rsidR="005509B4" w:rsidRDefault="005509B4" w:rsidP="005509B4">
      <w:pPr>
        <w:rPr>
          <w:rFonts w:ascii="Times New Roman" w:hAnsi="Times New Roman" w:cs="Times New Roman"/>
          <w:sz w:val="24"/>
          <w:szCs w:val="24"/>
        </w:rPr>
      </w:pPr>
    </w:p>
    <w:p w14:paraId="44B98E91" w14:textId="7FBA843F" w:rsidR="005509B4" w:rsidRDefault="0063066A" w:rsidP="0063066A">
      <w:pPr>
        <w:ind w:left="2160" w:hanging="2160"/>
        <w:rPr>
          <w:rFonts w:ascii="Times New Roman" w:hAnsi="Times New Roman" w:cs="Times New Roman"/>
          <w:color w:val="000000" w:themeColor="text1"/>
          <w:sz w:val="24"/>
          <w:szCs w:val="24"/>
        </w:rPr>
      </w:pPr>
      <w:r>
        <w:rPr>
          <w:rFonts w:ascii="Times New Roman" w:hAnsi="Times New Roman" w:cs="Times New Roman"/>
          <w:sz w:val="24"/>
          <w:szCs w:val="24"/>
        </w:rPr>
        <w:t xml:space="preserve">110-2024 </w:t>
      </w:r>
      <w:r w:rsidR="005509B4">
        <w:rPr>
          <w:rFonts w:ascii="Times New Roman" w:hAnsi="Times New Roman" w:cs="Times New Roman"/>
          <w:sz w:val="24"/>
          <w:szCs w:val="24"/>
        </w:rPr>
        <w:tab/>
      </w:r>
      <w:r w:rsidR="00881ABA" w:rsidRPr="005509B4">
        <w:rPr>
          <w:rFonts w:ascii="Times New Roman" w:hAnsi="Times New Roman" w:cs="Times New Roman"/>
          <w:color w:val="000000" w:themeColor="text1"/>
          <w:sz w:val="24"/>
          <w:szCs w:val="24"/>
        </w:rPr>
        <w:t xml:space="preserve">Il est proposé par le conseiller Morris de scinder les devis présentés et de demander à </w:t>
      </w:r>
      <w:r>
        <w:rPr>
          <w:rFonts w:ascii="Times New Roman" w:hAnsi="Times New Roman" w:cs="Times New Roman"/>
          <w:color w:val="000000" w:themeColor="text1"/>
          <w:sz w:val="24"/>
          <w:szCs w:val="24"/>
        </w:rPr>
        <w:t xml:space="preserve">M.Kidd and Sons d'effectuer la scarification du chemin Fort-William à partir du passage des tortues jusqu'à l'intersection à 4 voies du chemin Perrault et de demander à </w:t>
      </w:r>
      <w:proofErr w:type="spellStart"/>
      <w:r>
        <w:rPr>
          <w:rFonts w:ascii="Times New Roman" w:hAnsi="Times New Roman" w:cs="Times New Roman"/>
          <w:color w:val="000000" w:themeColor="text1"/>
          <w:sz w:val="24"/>
          <w:szCs w:val="24"/>
        </w:rPr>
        <w:t>Dunns'Trucking</w:t>
      </w:r>
      <w:proofErr w:type="spellEnd"/>
      <w:r>
        <w:rPr>
          <w:rFonts w:ascii="Times New Roman" w:hAnsi="Times New Roman" w:cs="Times New Roman"/>
          <w:color w:val="000000" w:themeColor="text1"/>
          <w:sz w:val="24"/>
          <w:szCs w:val="24"/>
        </w:rPr>
        <w:t xml:space="preserve"> de livrer 3000 tonnes de gravier sur la même section.</w:t>
      </w:r>
    </w:p>
    <w:p w14:paraId="7A48EC92" w14:textId="30BED2A9" w:rsidR="005509B4" w:rsidRDefault="005509B4" w:rsidP="005509B4">
      <w:pPr>
        <w:rPr>
          <w:rFonts w:ascii="Times New Roman" w:hAnsi="Times New Roman" w:cs="Times New Roman"/>
          <w:color w:val="000000" w:themeColor="text1"/>
          <w:sz w:val="24"/>
          <w:szCs w:val="24"/>
        </w:rPr>
      </w:pPr>
    </w:p>
    <w:p w14:paraId="23A46F12" w14:textId="7C036090" w:rsidR="005509B4" w:rsidRDefault="005509B4" w:rsidP="0063066A">
      <w:pPr>
        <w:ind w:left="1407"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Adopté</w:t>
      </w:r>
    </w:p>
    <w:p w14:paraId="241C501B" w14:textId="472C9089" w:rsidR="005509B4" w:rsidRDefault="005509B4" w:rsidP="005509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13B1B67B" w14:textId="6C999C42" w:rsidR="005509B4" w:rsidRDefault="0063066A" w:rsidP="005509B4">
      <w:pPr>
        <w:pStyle w:val="ListParagraph"/>
        <w:numPr>
          <w:ilvl w:val="0"/>
          <w:numId w:val="15"/>
        </w:num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Brossage</w:t>
      </w:r>
    </w:p>
    <w:p w14:paraId="3CD77B79" w14:textId="2E14CCA3" w:rsidR="005509B4" w:rsidRDefault="005509B4" w:rsidP="005509B4">
      <w:pPr>
        <w:rPr>
          <w:rFonts w:ascii="Times New Roman" w:hAnsi="Times New Roman" w:cs="Times New Roman"/>
          <w:color w:val="000000" w:themeColor="text1"/>
          <w:sz w:val="24"/>
          <w:szCs w:val="24"/>
          <w:u w:val="single"/>
        </w:rPr>
      </w:pPr>
    </w:p>
    <w:p w14:paraId="6EFB56D7" w14:textId="19463E3D" w:rsidR="005509B4" w:rsidRDefault="0063066A" w:rsidP="005509B4">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5509B4">
        <w:rPr>
          <w:rFonts w:ascii="Times New Roman" w:hAnsi="Times New Roman" w:cs="Times New Roman"/>
          <w:color w:val="000000" w:themeColor="text1"/>
          <w:sz w:val="24"/>
          <w:szCs w:val="24"/>
        </w:rPr>
        <w:t xml:space="preserve">-2024 </w:t>
      </w:r>
      <w:r w:rsidR="005509B4">
        <w:rPr>
          <w:rFonts w:ascii="Times New Roman" w:hAnsi="Times New Roman" w:cs="Times New Roman"/>
          <w:color w:val="000000" w:themeColor="text1"/>
          <w:sz w:val="24"/>
          <w:szCs w:val="24"/>
        </w:rPr>
        <w:tab/>
      </w:r>
      <w:r w:rsidR="005509B4">
        <w:rPr>
          <w:rFonts w:ascii="Times New Roman" w:hAnsi="Times New Roman" w:cs="Times New Roman"/>
          <w:color w:val="000000" w:themeColor="text1"/>
          <w:sz w:val="24"/>
          <w:szCs w:val="24"/>
        </w:rPr>
        <w:tab/>
        <w:t xml:space="preserve">Il </w:t>
      </w:r>
      <w:r>
        <w:rPr>
          <w:rFonts w:ascii="Times New Roman" w:hAnsi="Times New Roman" w:cs="Times New Roman"/>
          <w:color w:val="000000" w:themeColor="text1"/>
          <w:sz w:val="24"/>
          <w:szCs w:val="24"/>
        </w:rPr>
        <w:t>est proposé par le conseiller Brennan d'allouer 20 000 $ de la ligne budgétaire 260 pour le brossage.</w:t>
      </w:r>
    </w:p>
    <w:p w14:paraId="49386147" w14:textId="12F8C953" w:rsidR="002835F3" w:rsidRDefault="002835F3" w:rsidP="005509B4">
      <w:pPr>
        <w:ind w:left="2127" w:hanging="2127"/>
        <w:rPr>
          <w:rFonts w:ascii="Times New Roman" w:hAnsi="Times New Roman" w:cs="Times New Roman"/>
          <w:color w:val="000000" w:themeColor="text1"/>
          <w:sz w:val="24"/>
          <w:szCs w:val="24"/>
        </w:rPr>
      </w:pPr>
    </w:p>
    <w:p w14:paraId="6D50282D" w14:textId="36CE7683" w:rsidR="002835F3" w:rsidRDefault="002835F3" w:rsidP="005509B4">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Adopté</w:t>
      </w:r>
    </w:p>
    <w:p w14:paraId="29A55CF4" w14:textId="77777777" w:rsidR="0063066A" w:rsidRDefault="0063066A" w:rsidP="005509B4">
      <w:pPr>
        <w:ind w:left="2127" w:hanging="2127"/>
        <w:rPr>
          <w:rFonts w:ascii="Times New Roman" w:hAnsi="Times New Roman" w:cs="Times New Roman"/>
          <w:color w:val="000000" w:themeColor="text1"/>
          <w:sz w:val="24"/>
          <w:szCs w:val="24"/>
        </w:rPr>
      </w:pPr>
    </w:p>
    <w:p w14:paraId="7105859D" w14:textId="7AC97021" w:rsidR="002835F3" w:rsidRPr="002835F3" w:rsidRDefault="0063066A" w:rsidP="002835F3">
      <w:pPr>
        <w:pStyle w:val="ListParagraph"/>
        <w:numPr>
          <w:ilvl w:val="0"/>
          <w:numId w:val="15"/>
        </w:num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Enlèvement de roches</w:t>
      </w:r>
    </w:p>
    <w:p w14:paraId="4B7C7086" w14:textId="51908856" w:rsidR="005509B4" w:rsidRDefault="005509B4" w:rsidP="005509B4">
      <w:pPr>
        <w:ind w:left="2127"/>
        <w:rPr>
          <w:rFonts w:ascii="Times New Roman" w:hAnsi="Times New Roman" w:cs="Times New Roman"/>
          <w:color w:val="000000" w:themeColor="text1"/>
          <w:sz w:val="24"/>
          <w:szCs w:val="24"/>
          <w:u w:val="single"/>
        </w:rPr>
      </w:pPr>
    </w:p>
    <w:p w14:paraId="30CB2169" w14:textId="43E29AE3" w:rsidR="002835F3" w:rsidRDefault="0063066A" w:rsidP="002835F3">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112-2024 </w:t>
      </w:r>
      <w:r w:rsidR="002835F3">
        <w:rPr>
          <w:rFonts w:ascii="Times New Roman" w:hAnsi="Times New Roman" w:cs="Times New Roman"/>
          <w:color w:val="000000" w:themeColor="text1"/>
          <w:sz w:val="24"/>
          <w:szCs w:val="24"/>
        </w:rPr>
        <w:tab/>
      </w:r>
      <w:r w:rsidR="002835F3">
        <w:rPr>
          <w:rFonts w:ascii="Times New Roman" w:hAnsi="Times New Roman" w:cs="Times New Roman"/>
          <w:color w:val="000000" w:themeColor="text1"/>
          <w:sz w:val="24"/>
          <w:szCs w:val="24"/>
        </w:rPr>
        <w:tab/>
        <w:t xml:space="preserve">Il </w:t>
      </w:r>
      <w:r>
        <w:rPr>
          <w:rFonts w:ascii="Times New Roman" w:hAnsi="Times New Roman" w:cs="Times New Roman"/>
          <w:color w:val="000000" w:themeColor="text1"/>
          <w:sz w:val="24"/>
          <w:szCs w:val="24"/>
        </w:rPr>
        <w:t xml:space="preserve">est proposé par le conseiller Brennan de dépenser les 5 000 $ alloués au budget sur la ligne 261 pour essayer d'enlever la roche sur le chemin Perrault près de </w:t>
      </w:r>
      <w:r w:rsidR="00A956B6">
        <w:rPr>
          <w:rFonts w:ascii="Times New Roman" w:hAnsi="Times New Roman" w:cs="Times New Roman"/>
          <w:color w:val="000000" w:themeColor="text1"/>
          <w:sz w:val="24"/>
          <w:szCs w:val="24"/>
        </w:rPr>
        <w:t>l' intersection du chemin Fort-William et d'acheter du gravier pour couvrir les autres roches sur le chemin Perrault.</w:t>
      </w:r>
    </w:p>
    <w:p w14:paraId="1AF5C841" w14:textId="62101F15" w:rsidR="002835F3" w:rsidRDefault="002835F3" w:rsidP="002835F3">
      <w:pPr>
        <w:ind w:left="2127" w:hanging="2127"/>
        <w:rPr>
          <w:rFonts w:ascii="Times New Roman" w:hAnsi="Times New Roman" w:cs="Times New Roman"/>
          <w:color w:val="000000" w:themeColor="text1"/>
          <w:sz w:val="24"/>
          <w:szCs w:val="24"/>
        </w:rPr>
      </w:pPr>
    </w:p>
    <w:p w14:paraId="1F854EAF" w14:textId="770E8AF6" w:rsidR="002835F3" w:rsidRDefault="002835F3" w:rsidP="002835F3">
      <w:pPr>
        <w:ind w:left="2127" w:hanging="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Adopté</w:t>
      </w:r>
    </w:p>
    <w:p w14:paraId="03F5F96E" w14:textId="0E6EA065" w:rsidR="002835F3" w:rsidRDefault="002835F3" w:rsidP="002835F3">
      <w:pPr>
        <w:ind w:left="2127" w:hanging="2127"/>
        <w:rPr>
          <w:rFonts w:ascii="Times New Roman" w:hAnsi="Times New Roman" w:cs="Times New Roman"/>
          <w:color w:val="000000" w:themeColor="text1"/>
          <w:sz w:val="24"/>
          <w:szCs w:val="24"/>
        </w:rPr>
      </w:pPr>
    </w:p>
    <w:p w14:paraId="004F1B51" w14:textId="77777777" w:rsidR="005509B4" w:rsidRPr="005509B4" w:rsidRDefault="005509B4" w:rsidP="005509B4">
      <w:pPr>
        <w:ind w:left="2127"/>
        <w:rPr>
          <w:rFonts w:ascii="Times New Roman" w:hAnsi="Times New Roman" w:cs="Times New Roman"/>
          <w:color w:val="000000" w:themeColor="text1"/>
          <w:sz w:val="24"/>
          <w:szCs w:val="24"/>
          <w:u w:val="single"/>
        </w:rPr>
      </w:pPr>
    </w:p>
    <w:p w14:paraId="54BC38BC" w14:textId="56416B17" w:rsidR="005C3DFB" w:rsidRDefault="005C3DFB" w:rsidP="00475DEC">
      <w:pPr>
        <w:rPr>
          <w:rFonts w:ascii="Times New Roman" w:hAnsi="Times New Roman" w:cs="Times New Roman"/>
          <w:color w:val="000000" w:themeColor="text1"/>
          <w:sz w:val="24"/>
          <w:szCs w:val="24"/>
        </w:rPr>
      </w:pPr>
    </w:p>
    <w:p w14:paraId="77542DF1" w14:textId="7419ACD7" w:rsidR="00ED2478" w:rsidRPr="00D93BDD" w:rsidRDefault="00D93BDD" w:rsidP="00D93BDD">
      <w:pPr>
        <w:pStyle w:val="ListParagraph"/>
        <w:numPr>
          <w:ilvl w:val="0"/>
          <w:numId w:val="1"/>
        </w:numPr>
        <w:rPr>
          <w:rFonts w:ascii="Times New Roman" w:hAnsi="Times New Roman" w:cs="Times New Roman"/>
          <w:b/>
          <w:bCs/>
          <w:color w:val="000000" w:themeColor="text1"/>
          <w:sz w:val="24"/>
          <w:szCs w:val="24"/>
          <w:u w:val="single"/>
        </w:rPr>
      </w:pPr>
      <w:r w:rsidRPr="00D93BDD">
        <w:rPr>
          <w:rFonts w:ascii="Times New Roman" w:hAnsi="Times New Roman" w:cs="Times New Roman"/>
          <w:b/>
          <w:bCs/>
          <w:color w:val="000000" w:themeColor="text1"/>
          <w:sz w:val="24"/>
          <w:szCs w:val="24"/>
          <w:u w:val="single"/>
        </w:rPr>
        <w:t>Sécurité publique</w:t>
      </w:r>
    </w:p>
    <w:p w14:paraId="5680E53E" w14:textId="56981B57" w:rsidR="00ED2478" w:rsidRDefault="00ED2478" w:rsidP="00ED2478">
      <w:pPr>
        <w:rPr>
          <w:rFonts w:ascii="Times New Roman" w:hAnsi="Times New Roman" w:cs="Times New Roman"/>
          <w:color w:val="000000" w:themeColor="text1"/>
          <w:sz w:val="24"/>
          <w:szCs w:val="24"/>
          <w:u w:val="single"/>
        </w:rPr>
      </w:pPr>
    </w:p>
    <w:p w14:paraId="15721D1A" w14:textId="6A1266ED" w:rsidR="00AC771B" w:rsidRPr="00925D2E" w:rsidRDefault="00AC771B" w:rsidP="00AC771B">
      <w:pPr>
        <w:pStyle w:val="ListParagraph"/>
        <w:numPr>
          <w:ilvl w:val="0"/>
          <w:numId w:val="1"/>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u w:val="single"/>
        </w:rPr>
        <w:t>Correspondance</w:t>
      </w:r>
    </w:p>
    <w:p w14:paraId="5F036FE8" w14:textId="0D49D32B" w:rsidR="00925D2E" w:rsidRDefault="00925D2E" w:rsidP="00925D2E">
      <w:pPr>
        <w:rPr>
          <w:rFonts w:ascii="Times New Roman" w:hAnsi="Times New Roman" w:cs="Times New Roman"/>
          <w:b/>
          <w:bCs/>
          <w:color w:val="000000" w:themeColor="text1"/>
          <w:sz w:val="24"/>
          <w:szCs w:val="24"/>
        </w:rPr>
      </w:pPr>
    </w:p>
    <w:p w14:paraId="391E8EE2" w14:textId="4CD7A1C7" w:rsidR="00730542" w:rsidRDefault="00730542" w:rsidP="00730542">
      <w:pPr>
        <w:rPr>
          <w:rFonts w:ascii="Times New Roman" w:hAnsi="Times New Roman" w:cs="Times New Roman"/>
          <w:bCs/>
          <w:color w:val="000000" w:themeColor="text1"/>
          <w:sz w:val="24"/>
          <w:szCs w:val="24"/>
          <w:u w:val="single"/>
        </w:rPr>
      </w:pPr>
    </w:p>
    <w:p w14:paraId="1A0DE42D" w14:textId="7F3FBF78" w:rsidR="00E04969" w:rsidRPr="00A956B6" w:rsidRDefault="00A956B6" w:rsidP="00A956B6">
      <w:pPr>
        <w:pStyle w:val="ListParagraph"/>
        <w:numPr>
          <w:ilvl w:val="0"/>
          <w:numId w:val="11"/>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 lettre a été lue au conseil</w:t>
      </w:r>
    </w:p>
    <w:p w14:paraId="2EBF4609" w14:textId="7AEE8289" w:rsidR="00E04969" w:rsidRDefault="00E04969" w:rsidP="00E04969">
      <w:pPr>
        <w:ind w:left="2127"/>
        <w:rPr>
          <w:rFonts w:ascii="Times New Roman" w:hAnsi="Times New Roman" w:cs="Times New Roman"/>
          <w:bCs/>
          <w:color w:val="000000" w:themeColor="text1"/>
          <w:sz w:val="24"/>
          <w:szCs w:val="24"/>
        </w:rPr>
      </w:pPr>
    </w:p>
    <w:p w14:paraId="2B12B59C" w14:textId="12EAA43D" w:rsidR="00E04969" w:rsidRDefault="00A956B6" w:rsidP="00E04969">
      <w:pPr>
        <w:pStyle w:val="ListParagraph"/>
        <w:numPr>
          <w:ilvl w:val="0"/>
          <w:numId w:val="11"/>
        </w:numPr>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u w:val="single"/>
        </w:rPr>
        <w:t>Journal de Pontiac</w:t>
      </w:r>
    </w:p>
    <w:p w14:paraId="20530924" w14:textId="77777777" w:rsidR="00A956B6" w:rsidRPr="00A956B6" w:rsidRDefault="00A956B6" w:rsidP="00A956B6">
      <w:pPr>
        <w:pStyle w:val="ListParagraph"/>
        <w:rPr>
          <w:rFonts w:ascii="Times New Roman" w:hAnsi="Times New Roman" w:cs="Times New Roman"/>
          <w:bCs/>
          <w:color w:val="000000" w:themeColor="text1"/>
          <w:sz w:val="24"/>
          <w:szCs w:val="24"/>
          <w:u w:val="single"/>
        </w:rPr>
      </w:pPr>
    </w:p>
    <w:p w14:paraId="53C92412" w14:textId="03DB02F6" w:rsidR="00A956B6" w:rsidRPr="00A956B6" w:rsidRDefault="00A956B6" w:rsidP="00A956B6">
      <w:pPr>
        <w:ind w:left="2127"/>
        <w:rPr>
          <w:rFonts w:ascii="Times New Roman" w:hAnsi="Times New Roman" w:cs="Times New Roman"/>
          <w:bCs/>
          <w:color w:val="000000" w:themeColor="text1"/>
          <w:sz w:val="24"/>
          <w:szCs w:val="24"/>
        </w:rPr>
      </w:pPr>
      <w:r w:rsidRPr="00A956B6">
        <w:rPr>
          <w:rFonts w:ascii="Times New Roman" w:hAnsi="Times New Roman" w:cs="Times New Roman"/>
          <w:bCs/>
          <w:color w:val="000000" w:themeColor="text1"/>
          <w:sz w:val="24"/>
          <w:szCs w:val="24"/>
        </w:rPr>
        <w:t>Le Conseil a décidé de ne pas participer à la publicité pour les diplômés du DWKS dans le Pontiac Journal.</w:t>
      </w:r>
    </w:p>
    <w:p w14:paraId="7CE6C5F0" w14:textId="071FB1C5" w:rsidR="00E04969" w:rsidRPr="00E04969" w:rsidRDefault="00E04969" w:rsidP="00A956B6">
      <w:pPr>
        <w:rPr>
          <w:rFonts w:ascii="Times New Roman" w:hAnsi="Times New Roman" w:cs="Times New Roman"/>
          <w:bCs/>
          <w:color w:val="000000" w:themeColor="text1"/>
          <w:sz w:val="24"/>
          <w:szCs w:val="24"/>
        </w:rPr>
      </w:pPr>
    </w:p>
    <w:p w14:paraId="20111805" w14:textId="0EB01017" w:rsidR="007E7B63" w:rsidRDefault="007E7B63" w:rsidP="00F1186C">
      <w:pPr>
        <w:ind w:left="2127" w:hanging="212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p>
    <w:p w14:paraId="725745B8" w14:textId="3EB5E7C3" w:rsidR="00620C5F" w:rsidRDefault="00620C5F" w:rsidP="00E04969">
      <w:pPr>
        <w:rPr>
          <w:rFonts w:ascii="Times New Roman" w:hAnsi="Times New Roman" w:cs="Times New Roman"/>
          <w:bCs/>
          <w:color w:val="000000" w:themeColor="text1"/>
          <w:sz w:val="24"/>
          <w:szCs w:val="24"/>
        </w:rPr>
      </w:pPr>
    </w:p>
    <w:p w14:paraId="0B78D3A9" w14:textId="6DE08F03" w:rsidR="00AC771B" w:rsidRPr="00E04969" w:rsidRDefault="00AC771B" w:rsidP="00E04969">
      <w:pPr>
        <w:pStyle w:val="ListParagraph"/>
        <w:numPr>
          <w:ilvl w:val="0"/>
          <w:numId w:val="1"/>
        </w:numPr>
        <w:rPr>
          <w:rFonts w:ascii="Times New Roman" w:hAnsi="Times New Roman" w:cs="Times New Roman"/>
          <w:b/>
          <w:bCs/>
          <w:color w:val="000000" w:themeColor="text1"/>
          <w:sz w:val="24"/>
          <w:szCs w:val="24"/>
          <w:u w:val="single"/>
        </w:rPr>
      </w:pPr>
      <w:r w:rsidRPr="00E04969">
        <w:rPr>
          <w:rFonts w:ascii="Times New Roman" w:hAnsi="Times New Roman" w:cs="Times New Roman"/>
          <w:b/>
          <w:bCs/>
          <w:color w:val="000000" w:themeColor="text1"/>
          <w:sz w:val="24"/>
          <w:szCs w:val="24"/>
          <w:u w:val="single"/>
        </w:rPr>
        <w:t xml:space="preserve">Varia </w:t>
      </w:r>
    </w:p>
    <w:p w14:paraId="539CD00E" w14:textId="1AE7E259" w:rsidR="00626EC3" w:rsidRDefault="00626EC3" w:rsidP="00626EC3">
      <w:pPr>
        <w:ind w:left="2127"/>
        <w:rPr>
          <w:rFonts w:ascii="Times New Roman" w:hAnsi="Times New Roman" w:cs="Times New Roman"/>
          <w:bCs/>
          <w:color w:val="000000" w:themeColor="text1"/>
          <w:sz w:val="24"/>
          <w:szCs w:val="24"/>
          <w:u w:val="single"/>
        </w:rPr>
      </w:pPr>
    </w:p>
    <w:p w14:paraId="75B1F185" w14:textId="6388EB52" w:rsidR="00DC1240" w:rsidRPr="00D258AD" w:rsidRDefault="00DC1240" w:rsidP="00C37CB7">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Date de la prochaine réunion</w:t>
      </w:r>
    </w:p>
    <w:p w14:paraId="1CEE9788" w14:textId="0837FEB9" w:rsidR="00DC1240" w:rsidRPr="00D258AD" w:rsidRDefault="00DC1240" w:rsidP="0048155B">
      <w:pPr>
        <w:pStyle w:val="ListParagraph"/>
        <w:ind w:left="851" w:hanging="425"/>
        <w:rPr>
          <w:rFonts w:ascii="Times New Roman" w:hAnsi="Times New Roman" w:cs="Times New Roman"/>
          <w:sz w:val="24"/>
          <w:szCs w:val="24"/>
        </w:rPr>
      </w:pPr>
    </w:p>
    <w:p w14:paraId="6733A92A" w14:textId="3D84F7CF" w:rsidR="00DC1240" w:rsidRPr="001A758C" w:rsidRDefault="00DC1240" w:rsidP="00C37CB7">
      <w:pPr>
        <w:ind w:left="2029"/>
        <w:rPr>
          <w:rFonts w:ascii="Times New Roman" w:hAnsi="Times New Roman" w:cs="Times New Roman"/>
          <w:sz w:val="24"/>
          <w:szCs w:val="24"/>
        </w:rPr>
      </w:pPr>
      <w:r w:rsidRPr="001A758C">
        <w:rPr>
          <w:rFonts w:ascii="Times New Roman" w:hAnsi="Times New Roman" w:cs="Times New Roman"/>
          <w:sz w:val="24"/>
          <w:szCs w:val="24"/>
        </w:rPr>
        <w:t>La p</w:t>
      </w:r>
      <w:r w:rsidR="00E91FE4">
        <w:rPr>
          <w:rFonts w:ascii="Times New Roman" w:hAnsi="Times New Roman" w:cs="Times New Roman"/>
          <w:sz w:val="24"/>
          <w:szCs w:val="24"/>
        </w:rPr>
        <w:t xml:space="preserve">rochaine réunion aura lieu le 8 juillet </w:t>
      </w:r>
      <w:bookmarkStart w:id="1" w:name="_GoBack"/>
      <w:bookmarkEnd w:id="1"/>
      <w:r w:rsidR="00A956B6">
        <w:rPr>
          <w:rFonts w:ascii="Times New Roman" w:hAnsi="Times New Roman" w:cs="Times New Roman"/>
          <w:sz w:val="24"/>
          <w:szCs w:val="24"/>
        </w:rPr>
        <w:t>2024 à 18h30</w:t>
      </w:r>
    </w:p>
    <w:p w14:paraId="7AAC417D" w14:textId="1F7E3A0E" w:rsidR="00DC1240" w:rsidRPr="00D258AD" w:rsidRDefault="00DC1240" w:rsidP="0048155B">
      <w:pPr>
        <w:ind w:left="851" w:hanging="425"/>
        <w:rPr>
          <w:rFonts w:ascii="Times New Roman" w:hAnsi="Times New Roman" w:cs="Times New Roman"/>
          <w:sz w:val="24"/>
          <w:szCs w:val="24"/>
        </w:rPr>
      </w:pPr>
    </w:p>
    <w:p w14:paraId="45626A5F" w14:textId="77777777" w:rsidR="001F4030" w:rsidRPr="00D258AD" w:rsidRDefault="001F4030" w:rsidP="0048155B">
      <w:pPr>
        <w:ind w:left="851" w:hanging="425"/>
        <w:rPr>
          <w:rFonts w:ascii="Times New Roman" w:hAnsi="Times New Roman" w:cs="Times New Roman"/>
          <w:sz w:val="24"/>
          <w:szCs w:val="24"/>
        </w:rPr>
      </w:pPr>
    </w:p>
    <w:p w14:paraId="7BF8E51B" w14:textId="6441F7C3" w:rsidR="00DC1240" w:rsidRPr="00D258AD" w:rsidRDefault="00DC1240" w:rsidP="00DC1240">
      <w:pPr>
        <w:pStyle w:val="ListParagraph"/>
        <w:numPr>
          <w:ilvl w:val="0"/>
          <w:numId w:val="1"/>
        </w:numPr>
        <w:rPr>
          <w:rFonts w:ascii="Times New Roman" w:hAnsi="Times New Roman" w:cs="Times New Roman"/>
          <w:b/>
          <w:bCs/>
          <w:sz w:val="24"/>
          <w:szCs w:val="24"/>
          <w:u w:val="single"/>
        </w:rPr>
      </w:pPr>
      <w:r w:rsidRPr="00D258AD">
        <w:rPr>
          <w:rFonts w:ascii="Times New Roman" w:hAnsi="Times New Roman" w:cs="Times New Roman"/>
          <w:b/>
          <w:bCs/>
          <w:sz w:val="24"/>
          <w:szCs w:val="24"/>
          <w:u w:val="single"/>
        </w:rPr>
        <w:t>Clôture de la réunion</w:t>
      </w:r>
    </w:p>
    <w:p w14:paraId="65FA4598" w14:textId="77777777" w:rsidR="00CA1943" w:rsidRDefault="00CA1943" w:rsidP="00730FF7">
      <w:pPr>
        <w:rPr>
          <w:rFonts w:ascii="Times New Roman" w:hAnsi="Times New Roman" w:cs="Times New Roman"/>
          <w:sz w:val="24"/>
          <w:szCs w:val="24"/>
        </w:rPr>
      </w:pPr>
    </w:p>
    <w:p w14:paraId="17EF68E7" w14:textId="77777777" w:rsidR="00AA6662" w:rsidRDefault="00AA6662" w:rsidP="00730FF7">
      <w:pPr>
        <w:rPr>
          <w:rFonts w:ascii="Times New Roman" w:hAnsi="Times New Roman" w:cs="Times New Roman"/>
          <w:sz w:val="24"/>
          <w:szCs w:val="24"/>
        </w:rPr>
      </w:pPr>
    </w:p>
    <w:p w14:paraId="3414CE23" w14:textId="1FAFC0ED" w:rsidR="00606D3E" w:rsidRDefault="00A956B6" w:rsidP="00730FF7">
      <w:pPr>
        <w:rPr>
          <w:rFonts w:ascii="Times New Roman" w:hAnsi="Times New Roman" w:cs="Times New Roman"/>
          <w:sz w:val="24"/>
          <w:szCs w:val="24"/>
        </w:rPr>
      </w:pPr>
      <w:r>
        <w:rPr>
          <w:rFonts w:ascii="Times New Roman" w:hAnsi="Times New Roman" w:cs="Times New Roman"/>
          <w:sz w:val="24"/>
          <w:szCs w:val="24"/>
        </w:rPr>
        <w:t xml:space="preserve">113 </w:t>
      </w:r>
      <w:r w:rsidR="00164B3E">
        <w:rPr>
          <w:rFonts w:ascii="Times New Roman" w:hAnsi="Times New Roman" w:cs="Times New Roman"/>
          <w:sz w:val="24"/>
          <w:szCs w:val="24"/>
        </w:rPr>
        <w:t xml:space="preserve">-2024 </w:t>
      </w:r>
      <w:r w:rsidR="00164B3E">
        <w:rPr>
          <w:rFonts w:ascii="Times New Roman" w:hAnsi="Times New Roman" w:cs="Times New Roman"/>
          <w:sz w:val="24"/>
          <w:szCs w:val="24"/>
        </w:rPr>
        <w:tab/>
      </w:r>
      <w:r w:rsidR="00CA1943">
        <w:rPr>
          <w:rFonts w:ascii="Times New Roman" w:hAnsi="Times New Roman" w:cs="Times New Roman"/>
          <w:sz w:val="24"/>
          <w:szCs w:val="24"/>
        </w:rPr>
        <w:tab/>
      </w:r>
      <w:r w:rsidR="00DC1240" w:rsidRPr="00D258AD">
        <w:rPr>
          <w:rFonts w:ascii="Times New Roman" w:hAnsi="Times New Roman" w:cs="Times New Roman"/>
          <w:sz w:val="24"/>
          <w:szCs w:val="24"/>
        </w:rPr>
        <w:t xml:space="preserve">Proposé par le conseiller Bradshaw que la réunion soit ajournée à 20 </w:t>
      </w:r>
      <w:r w:rsidR="00B1699F">
        <w:rPr>
          <w:rFonts w:ascii="Times New Roman" w:hAnsi="Times New Roman" w:cs="Times New Roman"/>
          <w:sz w:val="24"/>
          <w:szCs w:val="24"/>
        </w:rPr>
        <w:t>h 20.</w:t>
      </w:r>
    </w:p>
    <w:p w14:paraId="19BEF1D6" w14:textId="77777777" w:rsidR="00B2387B" w:rsidRDefault="00B2387B" w:rsidP="003F0927">
      <w:pPr>
        <w:ind w:left="2127"/>
        <w:jc w:val="center"/>
        <w:rPr>
          <w:rFonts w:ascii="Times New Roman" w:hAnsi="Times New Roman" w:cs="Times New Roman"/>
          <w:sz w:val="24"/>
          <w:szCs w:val="24"/>
        </w:rPr>
      </w:pPr>
    </w:p>
    <w:p w14:paraId="4AC2655C" w14:textId="799389A3" w:rsidR="003F0927" w:rsidRDefault="0080540F" w:rsidP="0080540F">
      <w:pPr>
        <w:ind w:left="2127"/>
        <w:jc w:val="center"/>
        <w:rPr>
          <w:rFonts w:ascii="Times New Roman" w:hAnsi="Times New Roman" w:cs="Times New Roman"/>
          <w:sz w:val="24"/>
          <w:szCs w:val="24"/>
        </w:rPr>
      </w:pPr>
      <w:r>
        <w:rPr>
          <w:rFonts w:ascii="Times New Roman" w:hAnsi="Times New Roman" w:cs="Times New Roman"/>
          <w:sz w:val="24"/>
          <w:szCs w:val="24"/>
        </w:rPr>
        <w:t>Adopté</w:t>
      </w:r>
    </w:p>
    <w:p w14:paraId="2C142B73" w14:textId="1CD3B0B9" w:rsidR="0080540F" w:rsidRDefault="0080540F" w:rsidP="0080540F">
      <w:pPr>
        <w:ind w:left="2127"/>
        <w:jc w:val="center"/>
        <w:rPr>
          <w:rFonts w:ascii="Times New Roman" w:hAnsi="Times New Roman" w:cs="Times New Roman"/>
          <w:sz w:val="24"/>
          <w:szCs w:val="24"/>
        </w:rPr>
      </w:pPr>
    </w:p>
    <w:p w14:paraId="002F69CD" w14:textId="35FA809D" w:rsidR="0080540F" w:rsidRDefault="0080540F" w:rsidP="0080540F">
      <w:pPr>
        <w:ind w:left="2127"/>
        <w:jc w:val="center"/>
        <w:rPr>
          <w:rFonts w:ascii="Times New Roman" w:hAnsi="Times New Roman" w:cs="Times New Roman"/>
          <w:sz w:val="24"/>
          <w:szCs w:val="24"/>
        </w:rPr>
      </w:pPr>
    </w:p>
    <w:p w14:paraId="6624E824" w14:textId="77777777" w:rsidR="0080540F" w:rsidRPr="00D258AD" w:rsidRDefault="0080540F" w:rsidP="0080540F">
      <w:pPr>
        <w:ind w:left="2127"/>
        <w:jc w:val="center"/>
        <w:rPr>
          <w:rFonts w:ascii="Times New Roman" w:hAnsi="Times New Roman" w:cs="Times New Roman"/>
          <w:sz w:val="24"/>
          <w:szCs w:val="24"/>
        </w:rPr>
      </w:pPr>
    </w:p>
    <w:p w14:paraId="0EAEF656" w14:textId="0F7F9A57" w:rsidR="003F0927" w:rsidRPr="00D258AD" w:rsidRDefault="003F0927" w:rsidP="003F0927">
      <w:pPr>
        <w:ind w:left="2127"/>
        <w:rPr>
          <w:rFonts w:ascii="Times New Roman" w:hAnsi="Times New Roman" w:cs="Times New Roman"/>
          <w:sz w:val="24"/>
          <w:szCs w:val="24"/>
        </w:rPr>
      </w:pPr>
      <w:r w:rsidRPr="00D258AD">
        <w:rPr>
          <w:rFonts w:ascii="Times New Roman" w:hAnsi="Times New Roman" w:cs="Times New Roman"/>
          <w:sz w:val="24"/>
          <w:szCs w:val="24"/>
        </w:rPr>
        <w:t>_______________________ _______________________</w:t>
      </w:r>
    </w:p>
    <w:p w14:paraId="7A845BDF" w14:textId="2A048E06" w:rsidR="003F0927" w:rsidRPr="00D258AD" w:rsidRDefault="003F0927" w:rsidP="005B5534">
      <w:pPr>
        <w:ind w:left="2127"/>
        <w:rPr>
          <w:rFonts w:ascii="Times New Roman" w:hAnsi="Times New Roman" w:cs="Times New Roman"/>
          <w:sz w:val="24"/>
          <w:szCs w:val="24"/>
        </w:rPr>
      </w:pPr>
      <w:r w:rsidRPr="00D258AD">
        <w:rPr>
          <w:rFonts w:ascii="Times New Roman" w:hAnsi="Times New Roman" w:cs="Times New Roman"/>
          <w:sz w:val="24"/>
          <w:szCs w:val="24"/>
        </w:rPr>
        <w:t>Directeur Général Maire / Secrétaire Trésorier</w:t>
      </w:r>
    </w:p>
    <w:p w14:paraId="1CBFF448" w14:textId="0B0B2070" w:rsidR="003F0927" w:rsidRPr="00D258AD" w:rsidRDefault="003F0927" w:rsidP="003F0927">
      <w:pPr>
        <w:ind w:left="2127"/>
        <w:rPr>
          <w:rFonts w:ascii="Times New Roman" w:hAnsi="Times New Roman" w:cs="Times New Roman"/>
          <w:sz w:val="24"/>
          <w:szCs w:val="24"/>
        </w:rPr>
      </w:pPr>
    </w:p>
    <w:p w14:paraId="44E81798" w14:textId="16DDF0D2" w:rsidR="003F0927" w:rsidRPr="00D258AD" w:rsidRDefault="003F0927" w:rsidP="003F0927">
      <w:pPr>
        <w:ind w:left="2127"/>
        <w:rPr>
          <w:rFonts w:ascii="Times New Roman" w:hAnsi="Times New Roman" w:cs="Times New Roman"/>
          <w:sz w:val="24"/>
          <w:szCs w:val="24"/>
        </w:rPr>
      </w:pPr>
    </w:p>
    <w:p w14:paraId="2AB1047B" w14:textId="0DFDC4D8" w:rsidR="003F0927" w:rsidRPr="003F0927" w:rsidRDefault="003F0927" w:rsidP="003F0927">
      <w:pPr>
        <w:ind w:left="2127"/>
        <w:rPr>
          <w:rFonts w:ascii="Times New Roman" w:hAnsi="Times New Roman" w:cs="Times New Roman"/>
          <w:sz w:val="20"/>
          <w:szCs w:val="20"/>
        </w:rPr>
      </w:pPr>
      <w:r w:rsidRPr="003F0927">
        <w:rPr>
          <w:rFonts w:ascii="Times New Roman" w:hAnsi="Times New Roman" w:cs="Times New Roman"/>
          <w:sz w:val="20"/>
          <w:szCs w:val="20"/>
        </w:rPr>
        <w:t xml:space="preserve">Je, </w:t>
      </w:r>
      <w:r w:rsidR="00AA6662">
        <w:rPr>
          <w:rFonts w:ascii="Times New Roman" w:hAnsi="Times New Roman" w:cs="Times New Roman"/>
          <w:i/>
          <w:iCs/>
          <w:sz w:val="20"/>
          <w:szCs w:val="20"/>
        </w:rPr>
        <w:t xml:space="preserve">Doris Ranger, maire </w:t>
      </w:r>
      <w:r w:rsidRPr="003F0927">
        <w:rPr>
          <w:rFonts w:ascii="Times New Roman" w:hAnsi="Times New Roman" w:cs="Times New Roman"/>
          <w:sz w:val="20"/>
          <w:szCs w:val="20"/>
        </w:rPr>
        <w:t>, atteste que la signature du présent procès-verbal équivaut à la signature par moi de toutes les motions qu'il contient au sens de l'article 142 (2) du Code municipal.</w:t>
      </w:r>
    </w:p>
    <w:p w14:paraId="5B6C7085" w14:textId="77777777" w:rsidR="003F0927" w:rsidRPr="00D258AD" w:rsidRDefault="003F0927" w:rsidP="003F0927">
      <w:pPr>
        <w:ind w:left="2127"/>
        <w:rPr>
          <w:rFonts w:ascii="Times New Roman" w:hAnsi="Times New Roman" w:cs="Times New Roman"/>
          <w:sz w:val="24"/>
          <w:szCs w:val="24"/>
        </w:rPr>
      </w:pPr>
    </w:p>
    <w:sectPr w:rsidR="003F0927" w:rsidRPr="00D258AD" w:rsidSect="00B57F9D">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742"/>
    <w:multiLevelType w:val="hybridMultilevel"/>
    <w:tmpl w:val="863062BC"/>
    <w:lvl w:ilvl="0" w:tplc="1D6C04AC">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 w15:restartNumberingAfterBreak="0">
    <w:nsid w:val="04B961D4"/>
    <w:multiLevelType w:val="multilevel"/>
    <w:tmpl w:val="A01E3AE6"/>
    <w:lvl w:ilvl="0">
      <w:start w:val="48"/>
      <w:numFmt w:val="decimalZero"/>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87D59"/>
    <w:multiLevelType w:val="hybridMultilevel"/>
    <w:tmpl w:val="940E8A00"/>
    <w:lvl w:ilvl="0" w:tplc="BDF88DB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 w15:restartNumberingAfterBreak="0">
    <w:nsid w:val="19062B08"/>
    <w:multiLevelType w:val="hybridMultilevel"/>
    <w:tmpl w:val="357C3C5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20824C7A"/>
    <w:multiLevelType w:val="hybridMultilevel"/>
    <w:tmpl w:val="AF303A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2FA50DEA"/>
    <w:multiLevelType w:val="multilevel"/>
    <w:tmpl w:val="01E888E2"/>
    <w:lvl w:ilvl="0">
      <w:start w:val="48"/>
      <w:numFmt w:val="decimalZero"/>
      <w:lvlText w:val="%1"/>
      <w:lvlJc w:val="left"/>
      <w:pPr>
        <w:ind w:left="990" w:hanging="990"/>
      </w:pPr>
      <w:rPr>
        <w:rFonts w:hint="default"/>
      </w:rPr>
    </w:lvl>
    <w:lvl w:ilvl="1">
      <w:start w:val="20"/>
      <w:numFmt w:val="decimal"/>
      <w:lvlText w:val="%1-%2"/>
      <w:lvlJc w:val="left"/>
      <w:pPr>
        <w:ind w:left="990" w:hanging="990"/>
      </w:pPr>
      <w:rPr>
        <w:rFonts w:hint="default"/>
      </w:rPr>
    </w:lvl>
    <w:lvl w:ilvl="2">
      <w:start w:val="24"/>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0801DC"/>
    <w:multiLevelType w:val="hybridMultilevel"/>
    <w:tmpl w:val="0450CD66"/>
    <w:lvl w:ilvl="0" w:tplc="4E324AC6">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7" w15:restartNumberingAfterBreak="0">
    <w:nsid w:val="36CE2C62"/>
    <w:multiLevelType w:val="hybridMultilevel"/>
    <w:tmpl w:val="B4E43892"/>
    <w:lvl w:ilvl="0" w:tplc="34A617D6">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8" w15:restartNumberingAfterBreak="0">
    <w:nsid w:val="386A7543"/>
    <w:multiLevelType w:val="hybridMultilevel"/>
    <w:tmpl w:val="D85864F0"/>
    <w:lvl w:ilvl="0" w:tplc="36C0AC62">
      <w:start w:val="1"/>
      <w:numFmt w:val="decimal"/>
      <w:lvlText w:val="%1."/>
      <w:lvlJc w:val="left"/>
      <w:pPr>
        <w:ind w:left="2487" w:hanging="360"/>
      </w:pPr>
      <w:rPr>
        <w:rFonts w:hint="default"/>
      </w:rPr>
    </w:lvl>
    <w:lvl w:ilvl="1" w:tplc="0C0C0019">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9" w15:restartNumberingAfterBreak="0">
    <w:nsid w:val="3FF67317"/>
    <w:multiLevelType w:val="hybridMultilevel"/>
    <w:tmpl w:val="E534AD32"/>
    <w:lvl w:ilvl="0" w:tplc="19CE3454">
      <w:start w:val="1"/>
      <w:numFmt w:val="upp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0" w15:restartNumberingAfterBreak="0">
    <w:nsid w:val="408164A6"/>
    <w:multiLevelType w:val="hybridMultilevel"/>
    <w:tmpl w:val="7BD0793C"/>
    <w:lvl w:ilvl="0" w:tplc="10090015">
      <w:start w:val="9"/>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6DA6A7E"/>
    <w:multiLevelType w:val="hybridMultilevel"/>
    <w:tmpl w:val="E89EAA7A"/>
    <w:lvl w:ilvl="0" w:tplc="9158438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2" w15:restartNumberingAfterBreak="0">
    <w:nsid w:val="47862099"/>
    <w:multiLevelType w:val="hybridMultilevel"/>
    <w:tmpl w:val="33FCD20A"/>
    <w:lvl w:ilvl="0" w:tplc="13CCF234">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3" w15:restartNumberingAfterBreak="0">
    <w:nsid w:val="4C686E5E"/>
    <w:multiLevelType w:val="hybridMultilevel"/>
    <w:tmpl w:val="7926285E"/>
    <w:lvl w:ilvl="0" w:tplc="1C322BF4">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4" w15:restartNumberingAfterBreak="0">
    <w:nsid w:val="518518FE"/>
    <w:multiLevelType w:val="hybridMultilevel"/>
    <w:tmpl w:val="CD90AACC"/>
    <w:lvl w:ilvl="0" w:tplc="EA3A54F0">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59334256"/>
    <w:multiLevelType w:val="hybridMultilevel"/>
    <w:tmpl w:val="CFFEC1F0"/>
    <w:lvl w:ilvl="0" w:tplc="B44EA4EC">
      <w:start w:val="9"/>
      <w:numFmt w:val="upp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5A0A6F1E"/>
    <w:multiLevelType w:val="hybridMultilevel"/>
    <w:tmpl w:val="620A94E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7" w15:restartNumberingAfterBreak="0">
    <w:nsid w:val="60EF0F07"/>
    <w:multiLevelType w:val="hybridMultilevel"/>
    <w:tmpl w:val="1B5E567C"/>
    <w:lvl w:ilvl="0" w:tplc="3CEEDC5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8" w15:restartNumberingAfterBreak="0">
    <w:nsid w:val="62E36357"/>
    <w:multiLevelType w:val="hybridMultilevel"/>
    <w:tmpl w:val="9F564566"/>
    <w:lvl w:ilvl="0" w:tplc="0D364E3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9" w15:restartNumberingAfterBreak="0">
    <w:nsid w:val="6E8712AC"/>
    <w:multiLevelType w:val="hybridMultilevel"/>
    <w:tmpl w:val="4296D6CE"/>
    <w:lvl w:ilvl="0" w:tplc="8F48538A">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20" w15:restartNumberingAfterBreak="0">
    <w:nsid w:val="72515B53"/>
    <w:multiLevelType w:val="hybridMultilevel"/>
    <w:tmpl w:val="E09C7320"/>
    <w:lvl w:ilvl="0" w:tplc="229E5DFE">
      <w:start w:val="1"/>
      <w:numFmt w:val="upperLetter"/>
      <w:lvlText w:val="%1."/>
      <w:lvlJc w:val="left"/>
      <w:pPr>
        <w:ind w:left="2487" w:hanging="360"/>
      </w:pPr>
      <w:rPr>
        <w:rFonts w:hint="default"/>
        <w:u w:val="none"/>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1" w15:restartNumberingAfterBreak="0">
    <w:nsid w:val="7F7621C3"/>
    <w:multiLevelType w:val="hybridMultilevel"/>
    <w:tmpl w:val="FFF02E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19"/>
  </w:num>
  <w:num w:numId="4">
    <w:abstractNumId w:val="4"/>
  </w:num>
  <w:num w:numId="5">
    <w:abstractNumId w:val="21"/>
  </w:num>
  <w:num w:numId="6">
    <w:abstractNumId w:val="1"/>
  </w:num>
  <w:num w:numId="7">
    <w:abstractNumId w:val="5"/>
  </w:num>
  <w:num w:numId="8">
    <w:abstractNumId w:val="12"/>
  </w:num>
  <w:num w:numId="9">
    <w:abstractNumId w:val="0"/>
  </w:num>
  <w:num w:numId="10">
    <w:abstractNumId w:val="14"/>
  </w:num>
  <w:num w:numId="11">
    <w:abstractNumId w:val="17"/>
  </w:num>
  <w:num w:numId="12">
    <w:abstractNumId w:val="13"/>
  </w:num>
  <w:num w:numId="13">
    <w:abstractNumId w:val="7"/>
  </w:num>
  <w:num w:numId="14">
    <w:abstractNumId w:val="11"/>
  </w:num>
  <w:num w:numId="15">
    <w:abstractNumId w:val="2"/>
  </w:num>
  <w:num w:numId="16">
    <w:abstractNumId w:val="20"/>
  </w:num>
  <w:num w:numId="17">
    <w:abstractNumId w:val="18"/>
  </w:num>
  <w:num w:numId="18">
    <w:abstractNumId w:val="9"/>
  </w:num>
  <w:num w:numId="19">
    <w:abstractNumId w:val="10"/>
  </w:num>
  <w:num w:numId="20">
    <w:abstractNumId w:val="15"/>
  </w:num>
  <w:num w:numId="21">
    <w:abstractNumId w:val="16"/>
  </w:num>
  <w:num w:numId="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7D"/>
    <w:rsid w:val="00004761"/>
    <w:rsid w:val="00044D63"/>
    <w:rsid w:val="000501D2"/>
    <w:rsid w:val="000568E8"/>
    <w:rsid w:val="000572C6"/>
    <w:rsid w:val="00061550"/>
    <w:rsid w:val="00085A51"/>
    <w:rsid w:val="00091BB2"/>
    <w:rsid w:val="00096607"/>
    <w:rsid w:val="000A2AE6"/>
    <w:rsid w:val="000B3C21"/>
    <w:rsid w:val="000B4A85"/>
    <w:rsid w:val="000C2AB4"/>
    <w:rsid w:val="000C4F61"/>
    <w:rsid w:val="000D6F5D"/>
    <w:rsid w:val="000F03E4"/>
    <w:rsid w:val="00100070"/>
    <w:rsid w:val="00100134"/>
    <w:rsid w:val="00114920"/>
    <w:rsid w:val="001167D7"/>
    <w:rsid w:val="00122DE3"/>
    <w:rsid w:val="00126DDF"/>
    <w:rsid w:val="00134488"/>
    <w:rsid w:val="00135175"/>
    <w:rsid w:val="001502B1"/>
    <w:rsid w:val="00151DE2"/>
    <w:rsid w:val="00152F22"/>
    <w:rsid w:val="00156F60"/>
    <w:rsid w:val="00164B3E"/>
    <w:rsid w:val="00176A9C"/>
    <w:rsid w:val="0019094E"/>
    <w:rsid w:val="00195212"/>
    <w:rsid w:val="001A5C46"/>
    <w:rsid w:val="001A758C"/>
    <w:rsid w:val="001E17CE"/>
    <w:rsid w:val="001E2DFA"/>
    <w:rsid w:val="001E4936"/>
    <w:rsid w:val="001F4030"/>
    <w:rsid w:val="002006B1"/>
    <w:rsid w:val="00216A6E"/>
    <w:rsid w:val="00221CAC"/>
    <w:rsid w:val="00244773"/>
    <w:rsid w:val="002534EB"/>
    <w:rsid w:val="00256EDA"/>
    <w:rsid w:val="002714A1"/>
    <w:rsid w:val="002835F3"/>
    <w:rsid w:val="00291A31"/>
    <w:rsid w:val="0029732F"/>
    <w:rsid w:val="0029774F"/>
    <w:rsid w:val="002A076A"/>
    <w:rsid w:val="002A4462"/>
    <w:rsid w:val="002A7ECE"/>
    <w:rsid w:val="002B0FBE"/>
    <w:rsid w:val="002B372D"/>
    <w:rsid w:val="002B5A0B"/>
    <w:rsid w:val="002C5FA1"/>
    <w:rsid w:val="002D3562"/>
    <w:rsid w:val="002E1819"/>
    <w:rsid w:val="002E2D3C"/>
    <w:rsid w:val="00302FB0"/>
    <w:rsid w:val="00344F32"/>
    <w:rsid w:val="00353181"/>
    <w:rsid w:val="003947C4"/>
    <w:rsid w:val="003A3B77"/>
    <w:rsid w:val="003A62C6"/>
    <w:rsid w:val="003B7703"/>
    <w:rsid w:val="003B7C7D"/>
    <w:rsid w:val="003D3B5D"/>
    <w:rsid w:val="003F0927"/>
    <w:rsid w:val="003F1427"/>
    <w:rsid w:val="003F6458"/>
    <w:rsid w:val="00400A8B"/>
    <w:rsid w:val="004133A2"/>
    <w:rsid w:val="00417EE4"/>
    <w:rsid w:val="0042005C"/>
    <w:rsid w:val="004213EC"/>
    <w:rsid w:val="00426061"/>
    <w:rsid w:val="00426FCE"/>
    <w:rsid w:val="00434C91"/>
    <w:rsid w:val="00443DC5"/>
    <w:rsid w:val="00444658"/>
    <w:rsid w:val="00447A3C"/>
    <w:rsid w:val="004535C1"/>
    <w:rsid w:val="0046187A"/>
    <w:rsid w:val="004700F8"/>
    <w:rsid w:val="00471FE3"/>
    <w:rsid w:val="0047390B"/>
    <w:rsid w:val="00475DEC"/>
    <w:rsid w:val="0048155B"/>
    <w:rsid w:val="00496A7D"/>
    <w:rsid w:val="004C2BD8"/>
    <w:rsid w:val="004E075F"/>
    <w:rsid w:val="004E169C"/>
    <w:rsid w:val="004F289C"/>
    <w:rsid w:val="004F66B1"/>
    <w:rsid w:val="005058F1"/>
    <w:rsid w:val="0052087B"/>
    <w:rsid w:val="00522A11"/>
    <w:rsid w:val="00546412"/>
    <w:rsid w:val="005509B4"/>
    <w:rsid w:val="0055168F"/>
    <w:rsid w:val="00575C6F"/>
    <w:rsid w:val="005877E7"/>
    <w:rsid w:val="005B5534"/>
    <w:rsid w:val="005B7C3E"/>
    <w:rsid w:val="005C3DFB"/>
    <w:rsid w:val="005C73DA"/>
    <w:rsid w:val="005D2A16"/>
    <w:rsid w:val="005E2022"/>
    <w:rsid w:val="005F0B19"/>
    <w:rsid w:val="005F4884"/>
    <w:rsid w:val="005F7B66"/>
    <w:rsid w:val="00603D30"/>
    <w:rsid w:val="00606D3E"/>
    <w:rsid w:val="00606ED0"/>
    <w:rsid w:val="0061396D"/>
    <w:rsid w:val="00620C5F"/>
    <w:rsid w:val="00626EC3"/>
    <w:rsid w:val="0063066A"/>
    <w:rsid w:val="00645944"/>
    <w:rsid w:val="00645D2B"/>
    <w:rsid w:val="00653581"/>
    <w:rsid w:val="00662CF5"/>
    <w:rsid w:val="00670A71"/>
    <w:rsid w:val="006827FB"/>
    <w:rsid w:val="006834AC"/>
    <w:rsid w:val="00685279"/>
    <w:rsid w:val="00692A24"/>
    <w:rsid w:val="006A65E7"/>
    <w:rsid w:val="006B451F"/>
    <w:rsid w:val="006C5B4A"/>
    <w:rsid w:val="006F2985"/>
    <w:rsid w:val="00711E2A"/>
    <w:rsid w:val="0071731C"/>
    <w:rsid w:val="00723A80"/>
    <w:rsid w:val="0072460F"/>
    <w:rsid w:val="00730542"/>
    <w:rsid w:val="00730FF7"/>
    <w:rsid w:val="00737E1A"/>
    <w:rsid w:val="00740DD6"/>
    <w:rsid w:val="007458BE"/>
    <w:rsid w:val="00747938"/>
    <w:rsid w:val="0076325A"/>
    <w:rsid w:val="007672A7"/>
    <w:rsid w:val="007737EF"/>
    <w:rsid w:val="00776101"/>
    <w:rsid w:val="007944B1"/>
    <w:rsid w:val="007A22FB"/>
    <w:rsid w:val="007A3ACF"/>
    <w:rsid w:val="007A5439"/>
    <w:rsid w:val="007A6164"/>
    <w:rsid w:val="007C5FA2"/>
    <w:rsid w:val="007D236B"/>
    <w:rsid w:val="007D2EAF"/>
    <w:rsid w:val="007D62F8"/>
    <w:rsid w:val="007E7B63"/>
    <w:rsid w:val="0080540F"/>
    <w:rsid w:val="00805D23"/>
    <w:rsid w:val="00813DC4"/>
    <w:rsid w:val="00816D92"/>
    <w:rsid w:val="00830209"/>
    <w:rsid w:val="00832BE5"/>
    <w:rsid w:val="00833B39"/>
    <w:rsid w:val="00837C1A"/>
    <w:rsid w:val="00840A02"/>
    <w:rsid w:val="00845EA9"/>
    <w:rsid w:val="0084689D"/>
    <w:rsid w:val="0088148A"/>
    <w:rsid w:val="00881ABA"/>
    <w:rsid w:val="00891D1E"/>
    <w:rsid w:val="008C04B8"/>
    <w:rsid w:val="008D2209"/>
    <w:rsid w:val="008D3117"/>
    <w:rsid w:val="009001D9"/>
    <w:rsid w:val="0090186B"/>
    <w:rsid w:val="00925D2E"/>
    <w:rsid w:val="00933A91"/>
    <w:rsid w:val="0094634C"/>
    <w:rsid w:val="00951AF7"/>
    <w:rsid w:val="00971BF4"/>
    <w:rsid w:val="00971C1A"/>
    <w:rsid w:val="00975A56"/>
    <w:rsid w:val="009847AA"/>
    <w:rsid w:val="00984D5E"/>
    <w:rsid w:val="009856FD"/>
    <w:rsid w:val="00987D27"/>
    <w:rsid w:val="009B2136"/>
    <w:rsid w:val="009B238B"/>
    <w:rsid w:val="009B5130"/>
    <w:rsid w:val="00A011F0"/>
    <w:rsid w:val="00A15D8A"/>
    <w:rsid w:val="00A227F0"/>
    <w:rsid w:val="00A45107"/>
    <w:rsid w:val="00A538CB"/>
    <w:rsid w:val="00A67363"/>
    <w:rsid w:val="00A75B1B"/>
    <w:rsid w:val="00A75EFC"/>
    <w:rsid w:val="00A83934"/>
    <w:rsid w:val="00A94C57"/>
    <w:rsid w:val="00A956B6"/>
    <w:rsid w:val="00AA6662"/>
    <w:rsid w:val="00AB3F20"/>
    <w:rsid w:val="00AC59DC"/>
    <w:rsid w:val="00AC771B"/>
    <w:rsid w:val="00AC7DC5"/>
    <w:rsid w:val="00AD2DB2"/>
    <w:rsid w:val="00AE5734"/>
    <w:rsid w:val="00AF0305"/>
    <w:rsid w:val="00AF71CC"/>
    <w:rsid w:val="00AF766D"/>
    <w:rsid w:val="00B1699F"/>
    <w:rsid w:val="00B2387B"/>
    <w:rsid w:val="00B31170"/>
    <w:rsid w:val="00B438FF"/>
    <w:rsid w:val="00B46C43"/>
    <w:rsid w:val="00B57F9D"/>
    <w:rsid w:val="00B6404F"/>
    <w:rsid w:val="00B669F1"/>
    <w:rsid w:val="00B71AE2"/>
    <w:rsid w:val="00B855D7"/>
    <w:rsid w:val="00B9161A"/>
    <w:rsid w:val="00BA6B67"/>
    <w:rsid w:val="00BB2984"/>
    <w:rsid w:val="00BF5F60"/>
    <w:rsid w:val="00C14CE1"/>
    <w:rsid w:val="00C22469"/>
    <w:rsid w:val="00C33381"/>
    <w:rsid w:val="00C340DF"/>
    <w:rsid w:val="00C37CB7"/>
    <w:rsid w:val="00C43890"/>
    <w:rsid w:val="00C46CBB"/>
    <w:rsid w:val="00C54E13"/>
    <w:rsid w:val="00C73373"/>
    <w:rsid w:val="00C85D84"/>
    <w:rsid w:val="00C90507"/>
    <w:rsid w:val="00CA1943"/>
    <w:rsid w:val="00CB682D"/>
    <w:rsid w:val="00CC1A50"/>
    <w:rsid w:val="00CC3803"/>
    <w:rsid w:val="00CE5AE6"/>
    <w:rsid w:val="00CE7FC0"/>
    <w:rsid w:val="00CF1345"/>
    <w:rsid w:val="00D1162A"/>
    <w:rsid w:val="00D150E1"/>
    <w:rsid w:val="00D23935"/>
    <w:rsid w:val="00D258AD"/>
    <w:rsid w:val="00D2751F"/>
    <w:rsid w:val="00D54993"/>
    <w:rsid w:val="00D63017"/>
    <w:rsid w:val="00D93BDD"/>
    <w:rsid w:val="00DA2441"/>
    <w:rsid w:val="00DC1240"/>
    <w:rsid w:val="00DC5A0A"/>
    <w:rsid w:val="00DD0512"/>
    <w:rsid w:val="00DD3534"/>
    <w:rsid w:val="00DE097F"/>
    <w:rsid w:val="00DE17EB"/>
    <w:rsid w:val="00DE41E6"/>
    <w:rsid w:val="00DE6A7C"/>
    <w:rsid w:val="00E01A47"/>
    <w:rsid w:val="00E04969"/>
    <w:rsid w:val="00E215A7"/>
    <w:rsid w:val="00E517E9"/>
    <w:rsid w:val="00E525FC"/>
    <w:rsid w:val="00E55B02"/>
    <w:rsid w:val="00E608EA"/>
    <w:rsid w:val="00E644B4"/>
    <w:rsid w:val="00E83F12"/>
    <w:rsid w:val="00E91DDD"/>
    <w:rsid w:val="00E91FE4"/>
    <w:rsid w:val="00E94004"/>
    <w:rsid w:val="00E962E3"/>
    <w:rsid w:val="00EC28C8"/>
    <w:rsid w:val="00EC4889"/>
    <w:rsid w:val="00ED2478"/>
    <w:rsid w:val="00ED2B7C"/>
    <w:rsid w:val="00ED44DC"/>
    <w:rsid w:val="00ED6317"/>
    <w:rsid w:val="00EE07C3"/>
    <w:rsid w:val="00EF3B7A"/>
    <w:rsid w:val="00EF4136"/>
    <w:rsid w:val="00F01132"/>
    <w:rsid w:val="00F1186C"/>
    <w:rsid w:val="00F20D39"/>
    <w:rsid w:val="00F24B41"/>
    <w:rsid w:val="00F3372B"/>
    <w:rsid w:val="00F33C53"/>
    <w:rsid w:val="00F412C0"/>
    <w:rsid w:val="00F635D4"/>
    <w:rsid w:val="00F66D83"/>
    <w:rsid w:val="00F862AE"/>
    <w:rsid w:val="00F935C2"/>
    <w:rsid w:val="00F9441A"/>
    <w:rsid w:val="00F9448F"/>
    <w:rsid w:val="00F97DE2"/>
    <w:rsid w:val="00FB0DE4"/>
    <w:rsid w:val="00FB3B4A"/>
    <w:rsid w:val="00FC710D"/>
    <w:rsid w:val="00FD795F"/>
    <w:rsid w:val="00FD79CA"/>
    <w:rsid w:val="00FE4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8263"/>
  <w15:docId w15:val="{47401391-EB48-440D-949E-03B691B4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7F0"/>
    <w:pPr>
      <w:ind w:left="720"/>
      <w:contextualSpacing/>
    </w:pPr>
  </w:style>
  <w:style w:type="character" w:styleId="CommentReference">
    <w:name w:val="annotation reference"/>
    <w:basedOn w:val="DefaultParagraphFont"/>
    <w:uiPriority w:val="99"/>
    <w:semiHidden/>
    <w:unhideWhenUsed/>
    <w:rsid w:val="004F66B1"/>
    <w:rPr>
      <w:sz w:val="16"/>
      <w:szCs w:val="16"/>
    </w:rPr>
  </w:style>
  <w:style w:type="paragraph" w:styleId="CommentText">
    <w:name w:val="annotation text"/>
    <w:basedOn w:val="Normal"/>
    <w:link w:val="CommentTextChar"/>
    <w:uiPriority w:val="99"/>
    <w:semiHidden/>
    <w:unhideWhenUsed/>
    <w:rsid w:val="004F66B1"/>
    <w:rPr>
      <w:sz w:val="20"/>
      <w:szCs w:val="20"/>
    </w:rPr>
  </w:style>
  <w:style w:type="character" w:customStyle="1" w:styleId="CommentTextChar">
    <w:name w:val="Comment Text Char"/>
    <w:basedOn w:val="DefaultParagraphFont"/>
    <w:link w:val="CommentText"/>
    <w:uiPriority w:val="99"/>
    <w:semiHidden/>
    <w:rsid w:val="004F66B1"/>
    <w:rPr>
      <w:sz w:val="20"/>
      <w:szCs w:val="20"/>
    </w:rPr>
  </w:style>
  <w:style w:type="paragraph" w:styleId="CommentSubject">
    <w:name w:val="annotation subject"/>
    <w:basedOn w:val="CommentText"/>
    <w:next w:val="CommentText"/>
    <w:link w:val="CommentSubjectChar"/>
    <w:uiPriority w:val="99"/>
    <w:semiHidden/>
    <w:unhideWhenUsed/>
    <w:rsid w:val="004F66B1"/>
    <w:rPr>
      <w:b/>
      <w:bCs/>
    </w:rPr>
  </w:style>
  <w:style w:type="character" w:customStyle="1" w:styleId="CommentSubjectChar">
    <w:name w:val="Comment Subject Char"/>
    <w:basedOn w:val="CommentTextChar"/>
    <w:link w:val="CommentSubject"/>
    <w:uiPriority w:val="99"/>
    <w:semiHidden/>
    <w:rsid w:val="004F66B1"/>
    <w:rPr>
      <w:b/>
      <w:bCs/>
      <w:sz w:val="20"/>
      <w:szCs w:val="20"/>
    </w:rPr>
  </w:style>
  <w:style w:type="table" w:styleId="TableGrid">
    <w:name w:val="Table Grid"/>
    <w:basedOn w:val="TableNormal"/>
    <w:uiPriority w:val="39"/>
    <w:rsid w:val="001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23038">
      <w:bodyDiv w:val="1"/>
      <w:marLeft w:val="0"/>
      <w:marRight w:val="0"/>
      <w:marTop w:val="0"/>
      <w:marBottom w:val="0"/>
      <w:divBdr>
        <w:top w:val="none" w:sz="0" w:space="0" w:color="auto"/>
        <w:left w:val="none" w:sz="0" w:space="0" w:color="auto"/>
        <w:bottom w:val="none" w:sz="0" w:space="0" w:color="auto"/>
        <w:right w:val="none" w:sz="0" w:space="0" w:color="auto"/>
      </w:divBdr>
    </w:div>
    <w:div w:id="1617830523">
      <w:bodyDiv w:val="1"/>
      <w:marLeft w:val="0"/>
      <w:marRight w:val="0"/>
      <w:marTop w:val="0"/>
      <w:marBottom w:val="0"/>
      <w:divBdr>
        <w:top w:val="none" w:sz="0" w:space="0" w:color="auto"/>
        <w:left w:val="none" w:sz="0" w:space="0" w:color="auto"/>
        <w:bottom w:val="none" w:sz="0" w:space="0" w:color="auto"/>
        <w:right w:val="none" w:sz="0" w:space="0" w:color="auto"/>
      </w:divBdr>
    </w:div>
    <w:div w:id="1657221543">
      <w:bodyDiv w:val="1"/>
      <w:marLeft w:val="0"/>
      <w:marRight w:val="0"/>
      <w:marTop w:val="0"/>
      <w:marBottom w:val="0"/>
      <w:divBdr>
        <w:top w:val="none" w:sz="0" w:space="0" w:color="auto"/>
        <w:left w:val="none" w:sz="0" w:space="0" w:color="auto"/>
        <w:bottom w:val="none" w:sz="0" w:space="0" w:color="auto"/>
        <w:right w:val="none" w:sz="0" w:space="0" w:color="auto"/>
      </w:divBdr>
    </w:div>
    <w:div w:id="1723170330">
      <w:bodyDiv w:val="1"/>
      <w:marLeft w:val="0"/>
      <w:marRight w:val="0"/>
      <w:marTop w:val="0"/>
      <w:marBottom w:val="0"/>
      <w:divBdr>
        <w:top w:val="none" w:sz="0" w:space="0" w:color="auto"/>
        <w:left w:val="none" w:sz="0" w:space="0" w:color="auto"/>
        <w:bottom w:val="none" w:sz="0" w:space="0" w:color="auto"/>
        <w:right w:val="none" w:sz="0" w:space="0" w:color="auto"/>
      </w:divBdr>
    </w:div>
    <w:div w:id="1964460213">
      <w:bodyDiv w:val="1"/>
      <w:marLeft w:val="0"/>
      <w:marRight w:val="0"/>
      <w:marTop w:val="0"/>
      <w:marBottom w:val="0"/>
      <w:divBdr>
        <w:top w:val="none" w:sz="0" w:space="0" w:color="auto"/>
        <w:left w:val="none" w:sz="0" w:space="0" w:color="auto"/>
        <w:bottom w:val="none" w:sz="0" w:space="0" w:color="auto"/>
        <w:right w:val="none" w:sz="0" w:space="0" w:color="auto"/>
      </w:divBdr>
    </w:div>
    <w:div w:id="198832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9F6F-6E07-4280-B25E-9CFD3090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Tessier</dc:creator>
  <cp:keywords/>
  <dc:description/>
  <cp:lastModifiedBy>Simon Tessier</cp:lastModifiedBy>
  <cp:revision>4</cp:revision>
  <cp:lastPrinted>2024-06-11T14:15:00Z</cp:lastPrinted>
  <dcterms:created xsi:type="dcterms:W3CDTF">2025-03-11T19:51:00Z</dcterms:created>
  <dcterms:modified xsi:type="dcterms:W3CDTF">2025-03-11T19:54:00Z</dcterms:modified>
</cp:coreProperties>
</file>